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F57C" w14:textId="77777777" w:rsidR="00937361" w:rsidRPr="00DB5564" w:rsidRDefault="00937361" w:rsidP="00937361">
      <w:pPr>
        <w:jc w:val="center"/>
        <w:rPr>
          <w:b/>
          <w:caps/>
          <w:sz w:val="36"/>
          <w:szCs w:val="36"/>
          <w:lang w:val="uk"/>
        </w:rPr>
      </w:pPr>
      <w:r w:rsidRPr="00BA5189">
        <w:rPr>
          <w:b/>
          <w:caps/>
          <w:sz w:val="36"/>
          <w:szCs w:val="36"/>
          <w:lang w:val="uk"/>
        </w:rPr>
        <w:t xml:space="preserve">Комплектні трансформаторні підстанції </w:t>
      </w:r>
    </w:p>
    <w:p w14:paraId="5CFD63BF" w14:textId="77777777" w:rsidR="00937361" w:rsidRPr="00BA5189" w:rsidRDefault="00937361" w:rsidP="00937361">
      <w:pPr>
        <w:jc w:val="center"/>
        <w:rPr>
          <w:b/>
          <w:sz w:val="36"/>
          <w:szCs w:val="36"/>
          <w:lang w:val="uk"/>
        </w:rPr>
      </w:pPr>
      <w:r w:rsidRPr="00BA5189">
        <w:rPr>
          <w:b/>
          <w:sz w:val="36"/>
          <w:szCs w:val="36"/>
          <w:lang w:val="uk"/>
        </w:rPr>
        <w:t xml:space="preserve">КТП </w:t>
      </w:r>
      <w:r>
        <w:rPr>
          <w:b/>
          <w:sz w:val="36"/>
          <w:szCs w:val="36"/>
          <w:lang w:val="uk"/>
        </w:rPr>
        <w:t xml:space="preserve">100, 160, 250, 630 </w:t>
      </w:r>
      <w:proofErr w:type="spellStart"/>
      <w:r>
        <w:rPr>
          <w:b/>
          <w:sz w:val="36"/>
          <w:szCs w:val="36"/>
          <w:lang w:val="uk"/>
        </w:rPr>
        <w:t>кВА</w:t>
      </w:r>
      <w:proofErr w:type="spellEnd"/>
    </w:p>
    <w:p w14:paraId="7FE87E15" w14:textId="77777777" w:rsidR="00937361" w:rsidRPr="00DB5564" w:rsidRDefault="00937361" w:rsidP="00937361">
      <w:pPr>
        <w:ind w:firstLine="851"/>
        <w:jc w:val="center"/>
        <w:rPr>
          <w:sz w:val="36"/>
          <w:szCs w:val="36"/>
          <w:lang w:val="uk-UA"/>
        </w:rPr>
      </w:pPr>
      <w:r w:rsidRPr="00DB5564">
        <w:rPr>
          <w:b/>
          <w:bCs/>
          <w:caps/>
          <w:sz w:val="36"/>
          <w:szCs w:val="36"/>
          <w:lang w:val="uk-UA"/>
        </w:rPr>
        <w:t>(кіоскового типу)</w:t>
      </w:r>
    </w:p>
    <w:p w14:paraId="1539FAD2" w14:textId="77777777" w:rsidR="00937361" w:rsidRPr="00BA5189" w:rsidRDefault="00937361" w:rsidP="00937361">
      <w:pPr>
        <w:rPr>
          <w:b/>
          <w:sz w:val="28"/>
          <w:szCs w:val="28"/>
          <w:lang w:val="uk"/>
        </w:rPr>
      </w:pPr>
    </w:p>
    <w:p w14:paraId="6C580242" w14:textId="77777777" w:rsidR="00937361" w:rsidRPr="00BA5189" w:rsidRDefault="00937361" w:rsidP="00937361">
      <w:pPr>
        <w:rPr>
          <w:b/>
          <w:sz w:val="28"/>
          <w:szCs w:val="28"/>
          <w:lang w:val="uk"/>
        </w:rPr>
      </w:pPr>
    </w:p>
    <w:p w14:paraId="075B921F" w14:textId="77777777" w:rsidR="00937361" w:rsidRDefault="00937361" w:rsidP="00937361">
      <w:pPr>
        <w:jc w:val="both"/>
        <w:rPr>
          <w:lang w:val="uk"/>
        </w:rPr>
      </w:pPr>
      <w:r w:rsidRPr="00BA5189">
        <w:rPr>
          <w:lang w:val="uk"/>
        </w:rPr>
        <w:t xml:space="preserve">     </w:t>
      </w:r>
      <w:r>
        <w:rPr>
          <w:lang w:val="uk-UA"/>
        </w:rPr>
        <w:t>П</w:t>
      </w:r>
      <w:r w:rsidRPr="007E44F2">
        <w:rPr>
          <w:lang w:val="uk-UA"/>
        </w:rPr>
        <w:t xml:space="preserve">ідстанції трансформаторні комплектні потужністю 100, 160, 250, 400, 630 </w:t>
      </w:r>
      <w:proofErr w:type="spellStart"/>
      <w:r w:rsidRPr="007E44F2">
        <w:rPr>
          <w:i/>
          <w:iCs/>
          <w:lang w:val="uk-UA"/>
        </w:rPr>
        <w:t>кВА</w:t>
      </w:r>
      <w:proofErr w:type="spellEnd"/>
      <w:r w:rsidRPr="007E44F2">
        <w:rPr>
          <w:i/>
          <w:iCs/>
          <w:lang w:val="uk-UA"/>
        </w:rPr>
        <w:t xml:space="preserve"> </w:t>
      </w:r>
      <w:r w:rsidRPr="007E44F2">
        <w:rPr>
          <w:lang w:val="uk-UA"/>
        </w:rPr>
        <w:t xml:space="preserve">тупикового і прохідного типів, призначені для приймання, перетворення і розподілу електричної енергії трифазного струму напругою 6 (10)/0,4 </w:t>
      </w:r>
      <w:r w:rsidRPr="007E44F2">
        <w:rPr>
          <w:i/>
          <w:iCs/>
          <w:lang w:val="uk-UA"/>
        </w:rPr>
        <w:t>кВ</w:t>
      </w:r>
      <w:r>
        <w:rPr>
          <w:lang w:val="uk-UA"/>
        </w:rPr>
        <w:t>.</w:t>
      </w:r>
      <w:r w:rsidRPr="00BA5189">
        <w:rPr>
          <w:lang w:val="uk"/>
        </w:rPr>
        <w:t xml:space="preserve">  </w:t>
      </w:r>
    </w:p>
    <w:p w14:paraId="5F01515A" w14:textId="77777777" w:rsidR="00937361" w:rsidRPr="00BA5189" w:rsidRDefault="00937361" w:rsidP="00937361">
      <w:pPr>
        <w:jc w:val="both"/>
      </w:pPr>
      <w:r>
        <w:rPr>
          <w:lang w:val="uk"/>
        </w:rPr>
        <w:t xml:space="preserve">    </w:t>
      </w:r>
      <w:r w:rsidRPr="00BA5189">
        <w:rPr>
          <w:lang w:val="uk"/>
        </w:rPr>
        <w:t xml:space="preserve"> КТП встановлюється на найпростішому бетонному майданчику.</w:t>
      </w:r>
    </w:p>
    <w:p w14:paraId="509ADC56" w14:textId="77777777" w:rsidR="00937361" w:rsidRPr="00BA5189" w:rsidRDefault="00937361" w:rsidP="00937361">
      <w:pPr>
        <w:jc w:val="both"/>
      </w:pPr>
      <w:r w:rsidRPr="00BA5189">
        <w:rPr>
          <w:lang w:val="uk"/>
        </w:rPr>
        <w:t xml:space="preserve">     Відмінність КТП прохідного типу полягає в тому, що його пристрій дозволяє підключати споживача до двох високовольтних ліній.</w:t>
      </w:r>
    </w:p>
    <w:p w14:paraId="6003A5A2" w14:textId="77777777" w:rsidR="00937361" w:rsidRPr="00BA5189" w:rsidRDefault="00937361" w:rsidP="00937361">
      <w:pPr>
        <w:jc w:val="both"/>
        <w:rPr>
          <w:lang w:val="uk"/>
        </w:rPr>
      </w:pPr>
      <w:r w:rsidRPr="00BA5189">
        <w:rPr>
          <w:lang w:val="uk"/>
        </w:rPr>
        <w:t xml:space="preserve">     Високовольтний вхід - повітряний або кабельний, вихідні лінії - повітряні або кабельні.</w:t>
      </w:r>
    </w:p>
    <w:p w14:paraId="06F62241" w14:textId="77777777" w:rsidR="00937361" w:rsidRDefault="00937361" w:rsidP="00937361">
      <w:pPr>
        <w:jc w:val="both"/>
        <w:rPr>
          <w:lang w:val="uk"/>
        </w:rPr>
      </w:pPr>
      <w:r w:rsidRPr="00BA5189">
        <w:rPr>
          <w:lang w:val="uk"/>
        </w:rPr>
        <w:t xml:space="preserve">     У КТП передбачені лінії вуличного освітлення, які включаються автоматично за сигналом вбудованого реле. Автоматичні вимикачі встановлюються на стороні НН. У комплект поставки КТП входять шафи </w:t>
      </w:r>
      <w:r>
        <w:rPr>
          <w:lang w:val="uk"/>
        </w:rPr>
        <w:t>П</w:t>
      </w:r>
      <w:r w:rsidRPr="00BA5189">
        <w:rPr>
          <w:lang w:val="uk"/>
        </w:rPr>
        <w:t>ВН і РПНН, силовий трансформатор, роз'єднувач зовнішньої установки РДЗ-10/630.</w:t>
      </w:r>
    </w:p>
    <w:p w14:paraId="2B8CC865" w14:textId="77777777" w:rsidR="00937361" w:rsidRDefault="00937361" w:rsidP="00937361">
      <w:pPr>
        <w:ind w:firstLine="426"/>
        <w:rPr>
          <w:lang w:val="uk-UA"/>
        </w:rPr>
      </w:pPr>
      <w:r>
        <w:rPr>
          <w:lang w:val="uk-UA"/>
        </w:rPr>
        <w:t xml:space="preserve">КТП виготовляються у відповідності з </w:t>
      </w:r>
      <w:bookmarkStart w:id="0" w:name="_Hlk116073451"/>
      <w:r w:rsidRPr="000E46F6">
        <w:t>ТУ У 27.2-13646175-004:2021</w:t>
      </w:r>
      <w:bookmarkEnd w:id="0"/>
    </w:p>
    <w:p w14:paraId="52F087AF" w14:textId="77777777" w:rsidR="00937361" w:rsidRPr="0007346F" w:rsidRDefault="00937361" w:rsidP="00937361">
      <w:pPr>
        <w:ind w:firstLine="426"/>
        <w:rPr>
          <w:lang w:val="uk-UA"/>
        </w:rPr>
      </w:pPr>
    </w:p>
    <w:p w14:paraId="709218DE" w14:textId="77777777" w:rsidR="00937361" w:rsidRPr="00C938DC" w:rsidRDefault="00937361" w:rsidP="00937361">
      <w:pPr>
        <w:ind w:firstLine="426"/>
        <w:jc w:val="center"/>
        <w:rPr>
          <w:lang w:val="uk-UA"/>
        </w:rPr>
      </w:pPr>
      <w:bookmarkStart w:id="1" w:name="_Hlk170367067"/>
      <w:r>
        <w:rPr>
          <w:sz w:val="23"/>
          <w:szCs w:val="23"/>
        </w:rPr>
        <w:t xml:space="preserve">Структура </w:t>
      </w:r>
      <w:proofErr w:type="spellStart"/>
      <w:r>
        <w:rPr>
          <w:sz w:val="23"/>
          <w:szCs w:val="23"/>
        </w:rPr>
        <w:t>умовного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позначення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uk-UA"/>
        </w:rPr>
        <w:t>КТП</w:t>
      </w:r>
      <w:bookmarkEnd w:id="1"/>
    </w:p>
    <w:tbl>
      <w:tblPr>
        <w:tblW w:w="9732" w:type="dxa"/>
        <w:tblInd w:w="250" w:type="dxa"/>
        <w:tblLook w:val="04A0" w:firstRow="1" w:lastRow="0" w:firstColumn="1" w:lastColumn="0" w:noHBand="0" w:noVBand="1"/>
      </w:tblPr>
      <w:tblGrid>
        <w:gridCol w:w="4003"/>
        <w:gridCol w:w="5729"/>
      </w:tblGrid>
      <w:tr w:rsidR="00937361" w:rsidRPr="00506E76" w14:paraId="30EAF484" w14:textId="77777777" w:rsidTr="00FB00C4">
        <w:trPr>
          <w:trHeight w:val="3043"/>
        </w:trPr>
        <w:tc>
          <w:tcPr>
            <w:tcW w:w="4003" w:type="dxa"/>
            <w:hideMark/>
          </w:tcPr>
          <w:p w14:paraId="2FD0E3C0" w14:textId="77777777" w:rsidR="00937361" w:rsidRPr="00506E76" w:rsidRDefault="00937361" w:rsidP="00FB00C4"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F2E6F" wp14:editId="0205438D">
                      <wp:simplePos x="0" y="0"/>
                      <wp:positionH relativeFrom="column">
                        <wp:posOffset>1674468</wp:posOffset>
                      </wp:positionH>
                      <wp:positionV relativeFrom="paragraph">
                        <wp:posOffset>176495</wp:posOffset>
                      </wp:positionV>
                      <wp:extent cx="3319" cy="490683"/>
                      <wp:effectExtent l="0" t="0" r="34925" b="24130"/>
                      <wp:wrapNone/>
                      <wp:docPr id="1173086130" name="Пряма сполучна ліні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9" cy="490683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AEE01" id="Пряма сполучна лінія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13.9pt" to="132.1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lang w:val="uk-UA"/>
              </w:rPr>
              <w:t>К</w:t>
            </w:r>
            <w:r w:rsidRPr="00506E76">
              <w:rPr>
                <w:lang w:val="uk-UA"/>
              </w:rPr>
              <w:t>ТП   Х -  Х / Х /</w:t>
            </w:r>
            <w:r w:rsidRPr="00506E76">
              <w:t xml:space="preserve"> </w:t>
            </w:r>
            <w:r w:rsidRPr="00506E76">
              <w:rPr>
                <w:lang w:val="uk-UA"/>
              </w:rPr>
              <w:t xml:space="preserve">0,4 – </w:t>
            </w:r>
            <w:r>
              <w:rPr>
                <w:lang w:val="uk-UA"/>
              </w:rPr>
              <w:t xml:space="preserve">  </w:t>
            </w:r>
            <w:r w:rsidRPr="00506E76">
              <w:rPr>
                <w:lang w:val="uk-UA"/>
              </w:rPr>
              <w:t>У1</w:t>
            </w:r>
          </w:p>
          <w:p w14:paraId="7BBE1430" w14:textId="77777777" w:rsidR="00937361" w:rsidRPr="00506E76" w:rsidRDefault="00937361" w:rsidP="00FB00C4">
            <w:pPr>
              <w:ind w:firstLine="851"/>
              <w:rPr>
                <w:lang w:val="uk-UA"/>
              </w:rPr>
            </w:pP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FD2901" wp14:editId="711AC85B">
                      <wp:simplePos x="0" y="0"/>
                      <wp:positionH relativeFrom="column">
                        <wp:posOffset>1290254</wp:posOffset>
                      </wp:positionH>
                      <wp:positionV relativeFrom="paragraph">
                        <wp:posOffset>14364</wp:posOffset>
                      </wp:positionV>
                      <wp:extent cx="8409" cy="767255"/>
                      <wp:effectExtent l="0" t="0" r="29845" b="33020"/>
                      <wp:wrapNone/>
                      <wp:docPr id="1536001134" name="Пряма сполучна ліні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09" cy="76725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31866" id="Пряма сполучна лінія 6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1.15pt" to="102.2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85365C" wp14:editId="30831F18">
                      <wp:simplePos x="0" y="0"/>
                      <wp:positionH relativeFrom="column">
                        <wp:posOffset>1005249</wp:posOffset>
                      </wp:positionH>
                      <wp:positionV relativeFrom="paragraph">
                        <wp:posOffset>7271</wp:posOffset>
                      </wp:positionV>
                      <wp:extent cx="7532" cy="1049720"/>
                      <wp:effectExtent l="0" t="0" r="31115" b="36195"/>
                      <wp:wrapNone/>
                      <wp:docPr id="2063595678" name="Пряма сполучна ліні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2" cy="104972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9EA0A" id="Пряма сполучна лінія 6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.55pt" to="79.7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4CB3FC" wp14:editId="66A1A356">
                      <wp:simplePos x="0" y="0"/>
                      <wp:positionH relativeFrom="column">
                        <wp:posOffset>1005250</wp:posOffset>
                      </wp:positionH>
                      <wp:positionV relativeFrom="paragraph">
                        <wp:posOffset>1056990</wp:posOffset>
                      </wp:positionV>
                      <wp:extent cx="1349090" cy="3657"/>
                      <wp:effectExtent l="0" t="0" r="22860" b="34925"/>
                      <wp:wrapNone/>
                      <wp:docPr id="1098505551" name="Пряма сполучна ліні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9090" cy="365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73BB3" id="Пряма сполучна лінія 6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83.25pt" to="185.4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03FD72" wp14:editId="4E1EEB22">
                      <wp:simplePos x="0" y="0"/>
                      <wp:positionH relativeFrom="column">
                        <wp:posOffset>198427</wp:posOffset>
                      </wp:positionH>
                      <wp:positionV relativeFrom="paragraph">
                        <wp:posOffset>1933553</wp:posOffset>
                      </wp:positionV>
                      <wp:extent cx="2160226" cy="6153"/>
                      <wp:effectExtent l="0" t="0" r="31115" b="32385"/>
                      <wp:wrapNone/>
                      <wp:docPr id="909075560" name="Пряма сполучна ліні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26" cy="6153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A1264" id="Пряма сполучна лінія 7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52.25pt" to="185.7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2F66B3" wp14:editId="1C83915C">
                      <wp:simplePos x="0" y="0"/>
                      <wp:positionH relativeFrom="column">
                        <wp:posOffset>800757</wp:posOffset>
                      </wp:positionH>
                      <wp:positionV relativeFrom="paragraph">
                        <wp:posOffset>7270</wp:posOffset>
                      </wp:positionV>
                      <wp:extent cx="0" cy="1362929"/>
                      <wp:effectExtent l="0" t="0" r="38100" b="27940"/>
                      <wp:wrapNone/>
                      <wp:docPr id="1769473471" name="Пряма сполучна ліні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62929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A450A" id="Пряма сполучна лінія 7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.55pt" to="63.0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6C2FF7" wp14:editId="177903C1">
                      <wp:simplePos x="0" y="0"/>
                      <wp:positionH relativeFrom="column">
                        <wp:posOffset>512489</wp:posOffset>
                      </wp:positionH>
                      <wp:positionV relativeFrom="paragraph">
                        <wp:posOffset>1656080</wp:posOffset>
                      </wp:positionV>
                      <wp:extent cx="1834208" cy="7817"/>
                      <wp:effectExtent l="0" t="0" r="33020" b="30480"/>
                      <wp:wrapNone/>
                      <wp:docPr id="821712593" name="Пряма сполучна лінія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4208" cy="78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95FE5" id="Пряма сполучна лінія 7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130.4pt" to="184.8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" strokecolor="windowText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91C1AE" wp14:editId="2ABFFD64">
                      <wp:simplePos x="0" y="0"/>
                      <wp:positionH relativeFrom="column">
                        <wp:posOffset>501978</wp:posOffset>
                      </wp:positionH>
                      <wp:positionV relativeFrom="paragraph">
                        <wp:posOffset>8058</wp:posOffset>
                      </wp:positionV>
                      <wp:extent cx="13773" cy="1653190"/>
                      <wp:effectExtent l="0" t="0" r="24765" b="23495"/>
                      <wp:wrapNone/>
                      <wp:docPr id="32995981" name="Пряма сполучна ліні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73" cy="16531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F3A1F" id="Пряма сполучна лінія 7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5pt,.65pt" to="40.6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" strokecolor="windowText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689C41" wp14:editId="223F2290">
                      <wp:simplePos x="0" y="0"/>
                      <wp:positionH relativeFrom="column">
                        <wp:posOffset>169394</wp:posOffset>
                      </wp:positionH>
                      <wp:positionV relativeFrom="paragraph">
                        <wp:posOffset>14207</wp:posOffset>
                      </wp:positionV>
                      <wp:extent cx="28586" cy="1924965"/>
                      <wp:effectExtent l="0" t="0" r="28575" b="37465"/>
                      <wp:wrapNone/>
                      <wp:docPr id="858760742" name="Пряма сполучна ліні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86" cy="192496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F55CD" id="Пряма сполучна лінія 7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.1pt" to="15.6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1DA396" wp14:editId="6B1990F3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1374602</wp:posOffset>
                      </wp:positionV>
                      <wp:extent cx="1544955" cy="0"/>
                      <wp:effectExtent l="10795" t="13335" r="6350" b="5715"/>
                      <wp:wrapNone/>
                      <wp:docPr id="210905349" name="Пряма сполучна ліні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495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77C68" id="Пряма сполучна лінія 7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108.25pt" to="184.7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DAA400" wp14:editId="34D2793B">
                      <wp:simplePos x="0" y="0"/>
                      <wp:positionH relativeFrom="column">
                        <wp:posOffset>1564756</wp:posOffset>
                      </wp:positionH>
                      <wp:positionV relativeFrom="paragraph">
                        <wp:posOffset>14605</wp:posOffset>
                      </wp:positionV>
                      <wp:extent cx="248920" cy="0"/>
                      <wp:effectExtent l="7620" t="10795" r="10160" b="8255"/>
                      <wp:wrapNone/>
                      <wp:docPr id="265543292" name="Пряма сполучна ліні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0C644" id="Пряма сполучна лінія 7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1.15pt" to="142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818F20" wp14:editId="4A5C6510">
                      <wp:simplePos x="0" y="0"/>
                      <wp:positionH relativeFrom="column">
                        <wp:posOffset>1179079</wp:posOffset>
                      </wp:positionH>
                      <wp:positionV relativeFrom="paragraph">
                        <wp:posOffset>11199</wp:posOffset>
                      </wp:positionV>
                      <wp:extent cx="219075" cy="0"/>
                      <wp:effectExtent l="12065" t="10795" r="6985" b="8255"/>
                      <wp:wrapNone/>
                      <wp:docPr id="313608784" name="Пряма сполучна ліні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D4FC7" id="Пряма сполучна лінія 6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.9pt" to="110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9DF79E" wp14:editId="28315C50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7620</wp:posOffset>
                      </wp:positionV>
                      <wp:extent cx="202565" cy="0"/>
                      <wp:effectExtent l="0" t="0" r="0" b="0"/>
                      <wp:wrapNone/>
                      <wp:docPr id="1358535439" name="Пряма сполучна лінія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193CA" id="Пряма сполучна лінія 7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.6pt" to="48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" strokecolor="windowText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AF42D5" wp14:editId="46A389B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7620</wp:posOffset>
                      </wp:positionV>
                      <wp:extent cx="286385" cy="0"/>
                      <wp:effectExtent l="6985" t="7620" r="11430" b="11430"/>
                      <wp:wrapNone/>
                      <wp:docPr id="1967504895" name="Пряма сполучна ліні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38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86666" id="Пряма сполучна лінія 7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.6pt" to="23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7355C" wp14:editId="62F6B1E8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7620</wp:posOffset>
                      </wp:positionV>
                      <wp:extent cx="202565" cy="0"/>
                      <wp:effectExtent l="13335" t="7620" r="12700" b="11430"/>
                      <wp:wrapNone/>
                      <wp:docPr id="1882377709" name="Пряма сполучна ліні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723C6" id="Пряма сполучна лінія 6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.6pt" to="7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1406EC" wp14:editId="745A45F3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784860</wp:posOffset>
                      </wp:positionV>
                      <wp:extent cx="1060450" cy="0"/>
                      <wp:effectExtent l="6985" t="13335" r="8890" b="5715"/>
                      <wp:wrapNone/>
                      <wp:docPr id="1222235581" name="Пряма сполучна ліні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59842" id="Пряма сполучна лінія 6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pt,61.8pt" to="185.3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3A80A6" wp14:editId="4D66466E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491490</wp:posOffset>
                      </wp:positionV>
                      <wp:extent cx="669290" cy="0"/>
                      <wp:effectExtent l="10160" t="5715" r="6350" b="13335"/>
                      <wp:wrapNone/>
                      <wp:docPr id="1351232233" name="Пряма сполучна ліні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92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620A8" id="Пряма сполучна лінія 6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38.7pt" to="184.7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A8D9E7" wp14:editId="53BC5AFE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7620</wp:posOffset>
                      </wp:positionV>
                      <wp:extent cx="187960" cy="0"/>
                      <wp:effectExtent l="13335" t="7620" r="8255" b="11430"/>
                      <wp:wrapNone/>
                      <wp:docPr id="2106212855" name="Пряма сполучна ліні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9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EF5A8" id="Пряма сполучна лінія 5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.6pt" to="8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29" w:type="dxa"/>
          </w:tcPr>
          <w:p w14:paraId="461974AA" w14:textId="77777777" w:rsidR="00937361" w:rsidRDefault="00937361" w:rsidP="00FB00C4">
            <w:pPr>
              <w:ind w:firstLine="851"/>
              <w:rPr>
                <w:sz w:val="16"/>
                <w:szCs w:val="16"/>
                <w:lang w:val="uk-UA"/>
              </w:rPr>
            </w:pPr>
          </w:p>
          <w:p w14:paraId="599D8814" w14:textId="77777777" w:rsidR="00937361" w:rsidRPr="00506E76" w:rsidRDefault="00937361" w:rsidP="00FB00C4">
            <w:pPr>
              <w:ind w:firstLine="851"/>
              <w:rPr>
                <w:sz w:val="16"/>
                <w:szCs w:val="16"/>
                <w:lang w:val="uk-UA"/>
              </w:rPr>
            </w:pPr>
          </w:p>
          <w:p w14:paraId="0B7A5DCE" w14:textId="77777777" w:rsidR="00937361" w:rsidRDefault="00937361" w:rsidP="00FB00C4">
            <w:pPr>
              <w:rPr>
                <w:lang w:val="uk-UA"/>
              </w:rPr>
            </w:pPr>
          </w:p>
          <w:p w14:paraId="706D68F2" w14:textId="77777777" w:rsidR="00937361" w:rsidRDefault="00937361" w:rsidP="00FB00C4">
            <w:pPr>
              <w:rPr>
                <w:lang w:val="uk-UA"/>
              </w:rPr>
            </w:pPr>
          </w:p>
          <w:p w14:paraId="30600633" w14:textId="77777777" w:rsidR="00937361" w:rsidRPr="00506E76" w:rsidRDefault="00937361" w:rsidP="00FB00C4">
            <w:pPr>
              <w:rPr>
                <w:lang w:val="uk-UA"/>
              </w:rPr>
            </w:pPr>
            <w:r w:rsidRPr="00506E76">
              <w:rPr>
                <w:lang w:val="uk-UA"/>
              </w:rPr>
              <w:t>Вид кліматичного виконання</w:t>
            </w:r>
          </w:p>
          <w:p w14:paraId="6EDA96C9" w14:textId="77777777" w:rsidR="00937361" w:rsidRPr="00506E76" w:rsidRDefault="00937361" w:rsidP="00FB00C4">
            <w:pPr>
              <w:ind w:firstLine="851"/>
              <w:rPr>
                <w:sz w:val="16"/>
                <w:szCs w:val="16"/>
                <w:lang w:val="uk-UA"/>
              </w:rPr>
            </w:pPr>
          </w:p>
          <w:p w14:paraId="52D78911" w14:textId="77777777" w:rsidR="00937361" w:rsidRPr="00506E76" w:rsidRDefault="00937361" w:rsidP="00FB00C4">
            <w:pPr>
              <w:rPr>
                <w:i/>
                <w:lang w:val="uk-UA"/>
              </w:rPr>
            </w:pPr>
            <w:r w:rsidRPr="00506E76">
              <w:rPr>
                <w:lang w:val="uk-UA"/>
              </w:rPr>
              <w:t xml:space="preserve">Номінальне значення нижчої напруги (НН), </w:t>
            </w:r>
            <w:r w:rsidRPr="00506E76">
              <w:rPr>
                <w:i/>
                <w:lang w:val="uk-UA"/>
              </w:rPr>
              <w:t>кВ</w:t>
            </w:r>
          </w:p>
          <w:p w14:paraId="31B22852" w14:textId="77777777" w:rsidR="00937361" w:rsidRPr="00506E76" w:rsidRDefault="00937361" w:rsidP="00FB00C4">
            <w:pPr>
              <w:ind w:firstLine="851"/>
              <w:rPr>
                <w:sz w:val="12"/>
                <w:szCs w:val="12"/>
                <w:lang w:val="uk-UA"/>
              </w:rPr>
            </w:pPr>
          </w:p>
          <w:p w14:paraId="1AC18EC9" w14:textId="77777777" w:rsidR="00937361" w:rsidRPr="00506E76" w:rsidRDefault="00937361" w:rsidP="00FB00C4">
            <w:pPr>
              <w:rPr>
                <w:lang w:val="uk-UA"/>
              </w:rPr>
            </w:pPr>
            <w:r w:rsidRPr="00506E76">
              <w:rPr>
                <w:lang w:val="uk-UA"/>
              </w:rPr>
              <w:t xml:space="preserve">Номінальне значення вищої напруги </w:t>
            </w:r>
            <w:r w:rsidRPr="00506E76">
              <w:t>(ВН)</w:t>
            </w:r>
            <w:r w:rsidRPr="00506E76">
              <w:rPr>
                <w:lang w:val="uk-UA"/>
              </w:rPr>
              <w:t xml:space="preserve">, </w:t>
            </w:r>
            <w:r w:rsidRPr="00506E76">
              <w:rPr>
                <w:i/>
                <w:lang w:val="uk-UA"/>
              </w:rPr>
              <w:t>кВ,</w:t>
            </w:r>
            <w:r w:rsidRPr="00506E76">
              <w:rPr>
                <w:lang w:val="uk-UA"/>
              </w:rPr>
              <w:t xml:space="preserve"> </w:t>
            </w:r>
          </w:p>
          <w:p w14:paraId="0E8F62F4" w14:textId="77777777" w:rsidR="00937361" w:rsidRPr="00506E76" w:rsidRDefault="00937361" w:rsidP="00FB00C4">
            <w:pPr>
              <w:rPr>
                <w:sz w:val="16"/>
                <w:szCs w:val="16"/>
                <w:lang w:val="uk-UA"/>
              </w:rPr>
            </w:pPr>
          </w:p>
          <w:p w14:paraId="2DD3EB61" w14:textId="77777777" w:rsidR="00937361" w:rsidRDefault="00937361" w:rsidP="00FB00C4">
            <w:pPr>
              <w:rPr>
                <w:sz w:val="16"/>
                <w:szCs w:val="16"/>
                <w:lang w:val="uk-UA"/>
              </w:rPr>
            </w:pPr>
            <w:r w:rsidRPr="00506E76">
              <w:rPr>
                <w:lang w:val="uk-UA"/>
              </w:rPr>
              <w:t xml:space="preserve">Потужність силового трансформатора, </w:t>
            </w:r>
            <w:proofErr w:type="spellStart"/>
            <w:r w:rsidRPr="00506E76">
              <w:rPr>
                <w:i/>
                <w:lang w:val="uk-UA"/>
              </w:rPr>
              <w:t>кВА</w:t>
            </w:r>
            <w:proofErr w:type="spellEnd"/>
            <w:r w:rsidRPr="00506E76">
              <w:rPr>
                <w:lang w:val="uk-UA"/>
              </w:rPr>
              <w:t xml:space="preserve">, за </w:t>
            </w:r>
          </w:p>
          <w:p w14:paraId="35F9BFAE" w14:textId="77777777" w:rsidR="00937361" w:rsidRPr="00351969" w:rsidRDefault="00937361" w:rsidP="00FB00C4">
            <w:pPr>
              <w:rPr>
                <w:sz w:val="16"/>
                <w:szCs w:val="16"/>
                <w:lang w:val="uk-UA"/>
              </w:rPr>
            </w:pPr>
          </w:p>
          <w:p w14:paraId="493B4F13" w14:textId="77777777" w:rsidR="00937361" w:rsidRPr="00506E76" w:rsidRDefault="00937361" w:rsidP="00FB00C4">
            <w:pPr>
              <w:rPr>
                <w:lang w:val="uk-UA"/>
              </w:rPr>
            </w:pPr>
            <w:r>
              <w:rPr>
                <w:lang w:val="uk-UA"/>
              </w:rPr>
              <w:t>Конструктивне виконання</w:t>
            </w:r>
            <w:r w:rsidRPr="00506E76">
              <w:rPr>
                <w:lang w:val="uk-UA"/>
              </w:rPr>
              <w:t xml:space="preserve"> ( </w:t>
            </w:r>
            <w:r>
              <w:rPr>
                <w:lang w:val="uk-UA"/>
              </w:rPr>
              <w:t>за таблицею</w:t>
            </w:r>
            <w:r w:rsidRPr="00506E76">
              <w:rPr>
                <w:lang w:val="uk-UA"/>
              </w:rPr>
              <w:t>)</w:t>
            </w:r>
          </w:p>
          <w:p w14:paraId="03557614" w14:textId="77777777" w:rsidR="00937361" w:rsidRPr="00506E76" w:rsidRDefault="00937361" w:rsidP="00FB00C4">
            <w:pPr>
              <w:ind w:firstLine="851"/>
              <w:rPr>
                <w:sz w:val="16"/>
                <w:szCs w:val="16"/>
                <w:lang w:val="uk-UA"/>
              </w:rPr>
            </w:pPr>
          </w:p>
          <w:p w14:paraId="009F9F82" w14:textId="77777777" w:rsidR="00937361" w:rsidRDefault="00937361" w:rsidP="00FB00C4">
            <w:pPr>
              <w:rPr>
                <w:lang w:val="uk-UA"/>
              </w:rPr>
            </w:pPr>
            <w:r w:rsidRPr="00506E76">
              <w:rPr>
                <w:lang w:val="uk-UA"/>
              </w:rPr>
              <w:t>Умовне літерне позначення продукції</w:t>
            </w:r>
          </w:p>
          <w:p w14:paraId="06B6E139" w14:textId="77777777" w:rsidR="00937361" w:rsidRPr="00506E76" w:rsidRDefault="00937361" w:rsidP="00FB00C4">
            <w:pPr>
              <w:rPr>
                <w:lang w:val="uk-UA"/>
              </w:rPr>
            </w:pPr>
          </w:p>
        </w:tc>
      </w:tr>
    </w:tbl>
    <w:p w14:paraId="40B342C2" w14:textId="77777777" w:rsidR="00937361" w:rsidRPr="0007346F" w:rsidRDefault="00937361" w:rsidP="00937361">
      <w:pPr>
        <w:ind w:firstLine="851"/>
        <w:rPr>
          <w:lang w:val="uk-UA"/>
        </w:rPr>
      </w:pPr>
      <w:r w:rsidRPr="0007346F">
        <w:rPr>
          <w:lang w:val="uk-UA"/>
        </w:rPr>
        <w:t>Приклад запису позна</w:t>
      </w:r>
      <w:r>
        <w:rPr>
          <w:lang w:val="uk-UA"/>
        </w:rPr>
        <w:t>чення</w:t>
      </w:r>
      <w:r w:rsidRPr="0007346F">
        <w:rPr>
          <w:lang w:val="uk-UA"/>
        </w:rPr>
        <w:t xml:space="preserve"> при замовлянні чи в іншій документації, де він може бути застосований: </w:t>
      </w:r>
    </w:p>
    <w:p w14:paraId="3814E3A8" w14:textId="77777777" w:rsidR="00937361" w:rsidRPr="0007346F" w:rsidRDefault="00937361" w:rsidP="00937361">
      <w:pPr>
        <w:ind w:firstLine="851"/>
        <w:rPr>
          <w:lang w:val="uk-UA"/>
        </w:rPr>
      </w:pPr>
      <w:r w:rsidRPr="0007346F">
        <w:rPr>
          <w:lang w:val="uk-UA"/>
        </w:rPr>
        <w:t xml:space="preserve">- підстанції тупикового типу з лініями вуличного освітлення та з контролем напруги на вводі 0,4 </w:t>
      </w:r>
      <w:r w:rsidRPr="0007346F">
        <w:rPr>
          <w:i/>
          <w:iCs/>
          <w:lang w:val="uk-UA"/>
        </w:rPr>
        <w:t>кВ</w:t>
      </w:r>
      <w:r w:rsidRPr="0007346F">
        <w:rPr>
          <w:lang w:val="uk-UA"/>
        </w:rPr>
        <w:t xml:space="preserve">, потужністю 250 </w:t>
      </w:r>
      <w:proofErr w:type="spellStart"/>
      <w:r w:rsidRPr="0007346F">
        <w:rPr>
          <w:i/>
          <w:iCs/>
          <w:lang w:val="uk-UA"/>
        </w:rPr>
        <w:t>кВА</w:t>
      </w:r>
      <w:proofErr w:type="spellEnd"/>
      <w:r w:rsidRPr="0007346F">
        <w:rPr>
          <w:lang w:val="uk-UA"/>
        </w:rPr>
        <w:t xml:space="preserve">, напругою 10 </w:t>
      </w:r>
      <w:r w:rsidRPr="0007346F">
        <w:rPr>
          <w:i/>
          <w:iCs/>
          <w:lang w:val="uk-UA"/>
        </w:rPr>
        <w:t>кВ</w:t>
      </w:r>
      <w:r w:rsidRPr="0007346F">
        <w:rPr>
          <w:lang w:val="uk-UA"/>
        </w:rPr>
        <w:t xml:space="preserve">: </w:t>
      </w:r>
    </w:p>
    <w:p w14:paraId="146E77A7" w14:textId="77777777" w:rsidR="00937361" w:rsidRPr="0007346F" w:rsidRDefault="00937361" w:rsidP="00937361">
      <w:pPr>
        <w:ind w:firstLine="851"/>
        <w:rPr>
          <w:b/>
          <w:bCs/>
          <w:i/>
          <w:iCs/>
          <w:lang w:val="uk-UA"/>
        </w:rPr>
      </w:pPr>
      <w:r w:rsidRPr="0007346F">
        <w:rPr>
          <w:b/>
          <w:bCs/>
          <w:i/>
          <w:iCs/>
          <w:lang w:val="uk-UA"/>
        </w:rPr>
        <w:t xml:space="preserve">КТП4–250/10/0,4-У1 ТУ У 27.1-13646175-004:2021; </w:t>
      </w:r>
    </w:p>
    <w:p w14:paraId="6CF1106A" w14:textId="77777777" w:rsidR="00937361" w:rsidRPr="0007346F" w:rsidRDefault="00937361" w:rsidP="00937361">
      <w:pPr>
        <w:ind w:firstLine="851"/>
        <w:rPr>
          <w:lang w:val="uk-UA"/>
        </w:rPr>
      </w:pPr>
      <w:r w:rsidRPr="0007346F">
        <w:rPr>
          <w:lang w:val="uk-UA"/>
        </w:rPr>
        <w:t xml:space="preserve">- підстанції прохідного типу з лініями вуличного освітлення та з контролем напруги на вводі 0,4 </w:t>
      </w:r>
      <w:r w:rsidRPr="0007346F">
        <w:rPr>
          <w:i/>
          <w:iCs/>
          <w:lang w:val="uk-UA"/>
        </w:rPr>
        <w:t>кВ</w:t>
      </w:r>
      <w:r w:rsidRPr="0007346F">
        <w:rPr>
          <w:lang w:val="uk-UA"/>
        </w:rPr>
        <w:t xml:space="preserve">, потужністю 250 </w:t>
      </w:r>
      <w:proofErr w:type="spellStart"/>
      <w:r w:rsidRPr="0007346F">
        <w:rPr>
          <w:i/>
          <w:iCs/>
          <w:lang w:val="uk-UA"/>
        </w:rPr>
        <w:t>кВА</w:t>
      </w:r>
      <w:proofErr w:type="spellEnd"/>
      <w:r w:rsidRPr="0007346F">
        <w:rPr>
          <w:lang w:val="uk-UA"/>
        </w:rPr>
        <w:t xml:space="preserve">, напругою 10 </w:t>
      </w:r>
      <w:r w:rsidRPr="0007346F">
        <w:rPr>
          <w:i/>
          <w:iCs/>
          <w:lang w:val="uk-UA"/>
        </w:rPr>
        <w:t>кВ</w:t>
      </w:r>
      <w:r w:rsidRPr="0007346F">
        <w:rPr>
          <w:lang w:val="uk-UA"/>
        </w:rPr>
        <w:t xml:space="preserve">: </w:t>
      </w:r>
    </w:p>
    <w:p w14:paraId="770FAF09" w14:textId="77777777" w:rsidR="00937361" w:rsidRDefault="00937361" w:rsidP="00937361">
      <w:pPr>
        <w:ind w:firstLine="851"/>
        <w:rPr>
          <w:b/>
          <w:bCs/>
          <w:i/>
          <w:iCs/>
          <w:lang w:val="uk-UA"/>
        </w:rPr>
      </w:pPr>
      <w:r w:rsidRPr="0007346F">
        <w:rPr>
          <w:b/>
          <w:bCs/>
          <w:i/>
          <w:iCs/>
          <w:lang w:val="uk-UA"/>
        </w:rPr>
        <w:t>КТП8–250/10/0,4-У1 ТУ У 27.1-13646175-004:2021.</w:t>
      </w:r>
    </w:p>
    <w:p w14:paraId="2FBAE847" w14:textId="77777777" w:rsidR="00937361" w:rsidRPr="0007346F" w:rsidRDefault="00937361" w:rsidP="00937361">
      <w:pPr>
        <w:ind w:firstLine="851"/>
        <w:rPr>
          <w:b/>
          <w:bCs/>
          <w:i/>
          <w:iCs/>
          <w:lang w:val="uk-UA"/>
        </w:rPr>
      </w:pPr>
    </w:p>
    <w:p w14:paraId="306DB6F3" w14:textId="77777777" w:rsidR="00937361" w:rsidRDefault="00937361" w:rsidP="00937361">
      <w:pPr>
        <w:ind w:firstLine="851"/>
        <w:rPr>
          <w:lang w:val="uk-UA"/>
        </w:rPr>
      </w:pPr>
    </w:p>
    <w:p w14:paraId="7C1042DE" w14:textId="77777777" w:rsidR="00937361" w:rsidRPr="00577EC3" w:rsidRDefault="00937361" w:rsidP="00937361">
      <w:pPr>
        <w:ind w:firstLine="851"/>
        <w:rPr>
          <w:lang w:val="uk-UA"/>
        </w:rPr>
        <w:sectPr w:rsidR="00937361" w:rsidRPr="00577EC3" w:rsidSect="00937361">
          <w:pgSz w:w="11906" w:h="17338"/>
          <w:pgMar w:top="865" w:right="900" w:bottom="340" w:left="537" w:header="708" w:footer="708" w:gutter="0"/>
          <w:cols w:space="720"/>
          <w:noEndnote/>
        </w:sectPr>
      </w:pPr>
    </w:p>
    <w:tbl>
      <w:tblPr>
        <w:tblW w:w="1017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789"/>
      </w:tblGrid>
      <w:tr w:rsidR="00937361" w:rsidRPr="00577EC3" w14:paraId="7694D180" w14:textId="77777777" w:rsidTr="00FB00C4">
        <w:trPr>
          <w:trHeight w:val="388"/>
        </w:trPr>
        <w:tc>
          <w:tcPr>
            <w:tcW w:w="1384" w:type="dxa"/>
          </w:tcPr>
          <w:p w14:paraId="16E24081" w14:textId="77777777" w:rsidR="00937361" w:rsidRPr="00577EC3" w:rsidRDefault="00937361" w:rsidP="00FB00C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</w:t>
            </w:r>
            <w:r w:rsidRPr="00577EC3">
              <w:rPr>
                <w:lang w:val="uk-UA"/>
              </w:rPr>
              <w:t xml:space="preserve">иконання </w:t>
            </w:r>
          </w:p>
        </w:tc>
        <w:tc>
          <w:tcPr>
            <w:tcW w:w="8789" w:type="dxa"/>
          </w:tcPr>
          <w:p w14:paraId="00D1401A" w14:textId="77777777" w:rsidR="00937361" w:rsidRPr="00577EC3" w:rsidRDefault="00937361" w:rsidP="00FB00C4">
            <w:pPr>
              <w:jc w:val="center"/>
              <w:rPr>
                <w:lang w:val="uk-UA"/>
              </w:rPr>
            </w:pPr>
            <w:r w:rsidRPr="00577EC3">
              <w:rPr>
                <w:lang w:val="uk-UA"/>
              </w:rPr>
              <w:t>Характеристика КТП</w:t>
            </w:r>
          </w:p>
        </w:tc>
      </w:tr>
      <w:tr w:rsidR="00937361" w:rsidRPr="00577EC3" w14:paraId="064C6018" w14:textId="77777777" w:rsidTr="00FB00C4">
        <w:trPr>
          <w:trHeight w:val="231"/>
        </w:trPr>
        <w:tc>
          <w:tcPr>
            <w:tcW w:w="1384" w:type="dxa"/>
          </w:tcPr>
          <w:p w14:paraId="46361436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1 </w:t>
            </w:r>
          </w:p>
        </w:tc>
        <w:tc>
          <w:tcPr>
            <w:tcW w:w="8789" w:type="dxa"/>
          </w:tcPr>
          <w:p w14:paraId="23B2329C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тупиков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без ліній вуличного </w:t>
            </w:r>
            <w:proofErr w:type="spellStart"/>
            <w:r w:rsidRPr="00577EC3">
              <w:rPr>
                <w:lang w:val="uk-UA"/>
              </w:rPr>
              <w:t>освітлення</w:t>
            </w:r>
            <w:r>
              <w:rPr>
                <w:lang w:val="uk-UA"/>
              </w:rPr>
              <w:t>,</w:t>
            </w:r>
            <w:r w:rsidRPr="00577EC3">
              <w:rPr>
                <w:lang w:val="uk-UA"/>
              </w:rPr>
              <w:t>і</w:t>
            </w:r>
            <w:proofErr w:type="spellEnd"/>
            <w:r w:rsidRPr="00577EC3">
              <w:rPr>
                <w:lang w:val="uk-UA"/>
              </w:rPr>
              <w:t xml:space="preserve"> без контролю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5D940E32" w14:textId="77777777" w:rsidTr="00FB00C4">
        <w:trPr>
          <w:trHeight w:val="20"/>
        </w:trPr>
        <w:tc>
          <w:tcPr>
            <w:tcW w:w="1384" w:type="dxa"/>
          </w:tcPr>
          <w:p w14:paraId="3B0F2EE4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2 </w:t>
            </w:r>
          </w:p>
        </w:tc>
        <w:tc>
          <w:tcPr>
            <w:tcW w:w="8789" w:type="dxa"/>
          </w:tcPr>
          <w:p w14:paraId="5086C72E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тупиков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з лініями вуличного освітлення</w:t>
            </w:r>
            <w:r>
              <w:rPr>
                <w:lang w:val="uk-UA"/>
              </w:rPr>
              <w:t>,</w:t>
            </w:r>
            <w:r w:rsidRPr="00577EC3">
              <w:rPr>
                <w:lang w:val="uk-UA"/>
              </w:rPr>
              <w:t xml:space="preserve"> без контролю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1939FFEE" w14:textId="77777777" w:rsidTr="00FB00C4">
        <w:trPr>
          <w:trHeight w:val="249"/>
        </w:trPr>
        <w:tc>
          <w:tcPr>
            <w:tcW w:w="1384" w:type="dxa"/>
          </w:tcPr>
          <w:p w14:paraId="13F16FE1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3 </w:t>
            </w:r>
          </w:p>
        </w:tc>
        <w:tc>
          <w:tcPr>
            <w:tcW w:w="8789" w:type="dxa"/>
          </w:tcPr>
          <w:p w14:paraId="305DCACE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тупиков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без ліній вуличного освітлення</w:t>
            </w:r>
            <w:r>
              <w:rPr>
                <w:lang w:val="uk-UA"/>
              </w:rPr>
              <w:t>,</w:t>
            </w:r>
            <w:r w:rsidRPr="00577EC3">
              <w:rPr>
                <w:lang w:val="uk-UA"/>
              </w:rPr>
              <w:t xml:space="preserve"> з контролем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38521098" w14:textId="77777777" w:rsidTr="00FB00C4">
        <w:trPr>
          <w:trHeight w:val="248"/>
        </w:trPr>
        <w:tc>
          <w:tcPr>
            <w:tcW w:w="1384" w:type="dxa"/>
          </w:tcPr>
          <w:p w14:paraId="611BFEB0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4 </w:t>
            </w:r>
          </w:p>
        </w:tc>
        <w:tc>
          <w:tcPr>
            <w:tcW w:w="8789" w:type="dxa"/>
          </w:tcPr>
          <w:p w14:paraId="0A068CBE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тупиков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з лініями вуличного освітлення</w:t>
            </w:r>
            <w:r>
              <w:rPr>
                <w:lang w:val="uk-UA"/>
              </w:rPr>
              <w:t>,</w:t>
            </w:r>
            <w:r w:rsidRPr="00577EC3">
              <w:rPr>
                <w:lang w:val="uk-UA"/>
              </w:rPr>
              <w:t xml:space="preserve"> з контролем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6C1D3BFF" w14:textId="77777777" w:rsidTr="00FB00C4">
        <w:trPr>
          <w:trHeight w:val="249"/>
        </w:trPr>
        <w:tc>
          <w:tcPr>
            <w:tcW w:w="1384" w:type="dxa"/>
          </w:tcPr>
          <w:p w14:paraId="3F535A34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5 </w:t>
            </w:r>
          </w:p>
        </w:tc>
        <w:tc>
          <w:tcPr>
            <w:tcW w:w="8789" w:type="dxa"/>
          </w:tcPr>
          <w:p w14:paraId="7BB86590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прохідн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без ліній вуличного освітлення</w:t>
            </w:r>
            <w:r>
              <w:rPr>
                <w:lang w:val="uk-UA"/>
              </w:rPr>
              <w:t>,</w:t>
            </w:r>
            <w:r w:rsidRPr="00577EC3">
              <w:rPr>
                <w:lang w:val="uk-UA"/>
              </w:rPr>
              <w:t xml:space="preserve"> без контролю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2A01CD4D" w14:textId="77777777" w:rsidTr="00FB00C4">
        <w:trPr>
          <w:trHeight w:val="248"/>
        </w:trPr>
        <w:tc>
          <w:tcPr>
            <w:tcW w:w="1384" w:type="dxa"/>
          </w:tcPr>
          <w:p w14:paraId="38939B0D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6 </w:t>
            </w:r>
          </w:p>
        </w:tc>
        <w:tc>
          <w:tcPr>
            <w:tcW w:w="8789" w:type="dxa"/>
          </w:tcPr>
          <w:p w14:paraId="11B00D7A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прохідн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з лініями вуличного освітлення</w:t>
            </w:r>
            <w:r>
              <w:rPr>
                <w:lang w:val="uk-UA"/>
              </w:rPr>
              <w:t>,</w:t>
            </w:r>
            <w:r w:rsidRPr="00577EC3">
              <w:rPr>
                <w:lang w:val="uk-UA"/>
              </w:rPr>
              <w:t xml:space="preserve"> без контролю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481395E4" w14:textId="77777777" w:rsidTr="00FB00C4">
        <w:trPr>
          <w:trHeight w:val="249"/>
        </w:trPr>
        <w:tc>
          <w:tcPr>
            <w:tcW w:w="1384" w:type="dxa"/>
          </w:tcPr>
          <w:p w14:paraId="222DBD7E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7 </w:t>
            </w:r>
          </w:p>
        </w:tc>
        <w:tc>
          <w:tcPr>
            <w:tcW w:w="8789" w:type="dxa"/>
          </w:tcPr>
          <w:p w14:paraId="4FCB5F4B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прохідн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типу без ліній вуличного освітлення</w:t>
            </w:r>
            <w:r>
              <w:rPr>
                <w:lang w:val="uk-UA"/>
              </w:rPr>
              <w:t>,</w:t>
            </w:r>
            <w:r w:rsidRPr="00577EC3">
              <w:rPr>
                <w:lang w:val="uk-UA"/>
              </w:rPr>
              <w:t xml:space="preserve"> з контролем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5E60E2AC" w14:textId="77777777" w:rsidTr="00FB00C4">
        <w:trPr>
          <w:trHeight w:val="248"/>
        </w:trPr>
        <w:tc>
          <w:tcPr>
            <w:tcW w:w="1384" w:type="dxa"/>
          </w:tcPr>
          <w:p w14:paraId="326A16E8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8 </w:t>
            </w:r>
          </w:p>
        </w:tc>
        <w:tc>
          <w:tcPr>
            <w:tcW w:w="8789" w:type="dxa"/>
          </w:tcPr>
          <w:p w14:paraId="2AFD9C46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прохідн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з лініями вуличного освітлення</w:t>
            </w:r>
            <w:r>
              <w:rPr>
                <w:lang w:val="uk-UA"/>
              </w:rPr>
              <w:t>,</w:t>
            </w:r>
            <w:r w:rsidRPr="00577EC3">
              <w:rPr>
                <w:lang w:val="uk-UA"/>
              </w:rPr>
              <w:t xml:space="preserve"> з контролем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4BD2EBBE" w14:textId="77777777" w:rsidTr="00FB00C4">
        <w:trPr>
          <w:trHeight w:val="175"/>
        </w:trPr>
        <w:tc>
          <w:tcPr>
            <w:tcW w:w="1384" w:type="dxa"/>
          </w:tcPr>
          <w:p w14:paraId="45E4D7FF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9 </w:t>
            </w:r>
          </w:p>
        </w:tc>
        <w:tc>
          <w:tcPr>
            <w:tcW w:w="8789" w:type="dxa"/>
          </w:tcPr>
          <w:p w14:paraId="773F209C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прохідн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потужністю 400 </w:t>
            </w:r>
            <w:proofErr w:type="spellStart"/>
            <w:r w:rsidRPr="00577EC3">
              <w:rPr>
                <w:i/>
                <w:iCs/>
                <w:lang w:val="uk-UA"/>
              </w:rPr>
              <w:t>кВА</w:t>
            </w:r>
            <w:proofErr w:type="spellEnd"/>
            <w:r w:rsidRPr="00577EC3">
              <w:rPr>
                <w:i/>
                <w:iCs/>
                <w:lang w:val="uk-UA"/>
              </w:rPr>
              <w:t xml:space="preserve"> </w:t>
            </w:r>
            <w:r w:rsidRPr="00577EC3">
              <w:rPr>
                <w:lang w:val="uk-UA"/>
              </w:rPr>
              <w:t>з кабельним вводом</w:t>
            </w:r>
            <w:r>
              <w:rPr>
                <w:lang w:val="uk-UA"/>
              </w:rPr>
              <w:t>,</w:t>
            </w:r>
            <w:r w:rsidRPr="00577EC3">
              <w:rPr>
                <w:lang w:val="uk-UA"/>
              </w:rPr>
              <w:t xml:space="preserve"> з контролем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2ED150B0" w14:textId="77777777" w:rsidTr="00FB00C4">
        <w:trPr>
          <w:trHeight w:val="387"/>
        </w:trPr>
        <w:tc>
          <w:tcPr>
            <w:tcW w:w="1384" w:type="dxa"/>
          </w:tcPr>
          <w:p w14:paraId="75AAC797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10 </w:t>
            </w:r>
          </w:p>
        </w:tc>
        <w:tc>
          <w:tcPr>
            <w:tcW w:w="8789" w:type="dxa"/>
          </w:tcPr>
          <w:p w14:paraId="33B7D774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прохідн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потужністю 630 </w:t>
            </w:r>
            <w:proofErr w:type="spellStart"/>
            <w:r w:rsidRPr="00577EC3">
              <w:rPr>
                <w:i/>
                <w:iCs/>
                <w:lang w:val="uk-UA"/>
              </w:rPr>
              <w:t>кВА</w:t>
            </w:r>
            <w:proofErr w:type="spellEnd"/>
            <w:r w:rsidRPr="00577EC3">
              <w:rPr>
                <w:i/>
                <w:iCs/>
                <w:lang w:val="uk-UA"/>
              </w:rPr>
              <w:t xml:space="preserve"> </w:t>
            </w:r>
            <w:r w:rsidRPr="00577EC3">
              <w:rPr>
                <w:lang w:val="uk-UA"/>
              </w:rPr>
              <w:t xml:space="preserve">з кабельним вводом, з силовим трансформатором з радіаторами та контролем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2C0EB579" w14:textId="77777777" w:rsidTr="00FB00C4">
        <w:trPr>
          <w:trHeight w:val="388"/>
        </w:trPr>
        <w:tc>
          <w:tcPr>
            <w:tcW w:w="1384" w:type="dxa"/>
          </w:tcPr>
          <w:p w14:paraId="2F1137B8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11 </w:t>
            </w:r>
          </w:p>
        </w:tc>
        <w:tc>
          <w:tcPr>
            <w:tcW w:w="8789" w:type="dxa"/>
          </w:tcPr>
          <w:p w14:paraId="42936822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прохідн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потужністю 630 </w:t>
            </w:r>
            <w:proofErr w:type="spellStart"/>
            <w:r w:rsidRPr="00577EC3">
              <w:rPr>
                <w:i/>
                <w:iCs/>
                <w:lang w:val="uk-UA"/>
              </w:rPr>
              <w:t>кВА</w:t>
            </w:r>
            <w:proofErr w:type="spellEnd"/>
            <w:r w:rsidRPr="00577EC3">
              <w:rPr>
                <w:i/>
                <w:iCs/>
                <w:lang w:val="uk-UA"/>
              </w:rPr>
              <w:t xml:space="preserve"> </w:t>
            </w:r>
            <w:r w:rsidRPr="00577EC3">
              <w:rPr>
                <w:lang w:val="uk-UA"/>
              </w:rPr>
              <w:t xml:space="preserve">з кабельним вводом, з силовим трансформатором з гофрованими баками та контролем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268869C9" w14:textId="77777777" w:rsidTr="00FB00C4">
        <w:trPr>
          <w:trHeight w:val="387"/>
        </w:trPr>
        <w:tc>
          <w:tcPr>
            <w:tcW w:w="1384" w:type="dxa"/>
          </w:tcPr>
          <w:p w14:paraId="4B54A39F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12 </w:t>
            </w:r>
          </w:p>
        </w:tc>
        <w:tc>
          <w:tcPr>
            <w:tcW w:w="8789" w:type="dxa"/>
          </w:tcPr>
          <w:p w14:paraId="0915DB3D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тупиков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потужністю 630 </w:t>
            </w:r>
            <w:proofErr w:type="spellStart"/>
            <w:r w:rsidRPr="00577EC3">
              <w:rPr>
                <w:i/>
                <w:iCs/>
                <w:lang w:val="uk-UA"/>
              </w:rPr>
              <w:t>кВА</w:t>
            </w:r>
            <w:proofErr w:type="spellEnd"/>
            <w:r w:rsidRPr="00577EC3">
              <w:rPr>
                <w:i/>
                <w:iCs/>
                <w:lang w:val="uk-UA"/>
              </w:rPr>
              <w:t xml:space="preserve"> </w:t>
            </w:r>
            <w:r w:rsidRPr="00577EC3">
              <w:rPr>
                <w:lang w:val="uk-UA"/>
              </w:rPr>
              <w:t xml:space="preserve">з повітряним вводом, з силовим трансформатором з радіаторами, з лініями вуличного освітлення та контролем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577EC3" w14:paraId="6DE4BD4C" w14:textId="77777777" w:rsidTr="00FB00C4">
        <w:trPr>
          <w:trHeight w:val="388"/>
        </w:trPr>
        <w:tc>
          <w:tcPr>
            <w:tcW w:w="1384" w:type="dxa"/>
          </w:tcPr>
          <w:p w14:paraId="5A4F0774" w14:textId="77777777" w:rsidR="00937361" w:rsidRPr="00577EC3" w:rsidRDefault="00937361" w:rsidP="00FB00C4">
            <w:pPr>
              <w:ind w:firstLine="851"/>
              <w:rPr>
                <w:lang w:val="uk-UA"/>
              </w:rPr>
            </w:pPr>
            <w:r w:rsidRPr="00577EC3">
              <w:rPr>
                <w:lang w:val="uk-UA"/>
              </w:rPr>
              <w:t xml:space="preserve">13 </w:t>
            </w:r>
          </w:p>
        </w:tc>
        <w:tc>
          <w:tcPr>
            <w:tcW w:w="8789" w:type="dxa"/>
          </w:tcPr>
          <w:p w14:paraId="24DDD944" w14:textId="77777777" w:rsidR="00937361" w:rsidRPr="00577EC3" w:rsidRDefault="00937361" w:rsidP="00FB00C4">
            <w:pPr>
              <w:rPr>
                <w:lang w:val="uk-UA"/>
              </w:rPr>
            </w:pPr>
            <w:r w:rsidRPr="00577EC3">
              <w:rPr>
                <w:lang w:val="uk-UA"/>
              </w:rPr>
              <w:t>тупиков</w:t>
            </w:r>
            <w:r>
              <w:rPr>
                <w:lang w:val="uk-UA"/>
              </w:rPr>
              <w:t>а</w:t>
            </w:r>
            <w:r w:rsidRPr="00577EC3">
              <w:rPr>
                <w:lang w:val="uk-UA"/>
              </w:rPr>
              <w:t xml:space="preserve"> потужністю 630 </w:t>
            </w:r>
            <w:proofErr w:type="spellStart"/>
            <w:r w:rsidRPr="00577EC3">
              <w:rPr>
                <w:i/>
                <w:iCs/>
                <w:lang w:val="uk-UA"/>
              </w:rPr>
              <w:t>кВА</w:t>
            </w:r>
            <w:proofErr w:type="spellEnd"/>
            <w:r w:rsidRPr="00577EC3">
              <w:rPr>
                <w:i/>
                <w:iCs/>
                <w:lang w:val="uk-UA"/>
              </w:rPr>
              <w:t xml:space="preserve"> </w:t>
            </w:r>
            <w:r w:rsidRPr="00577EC3">
              <w:rPr>
                <w:lang w:val="uk-UA"/>
              </w:rPr>
              <w:t xml:space="preserve">з повітряним вводом, з силовим трансформатором з гофрованими баками, з лініями вуличного освітлення та контролем напруги на вводі 0,4 </w:t>
            </w:r>
            <w:r w:rsidRPr="00577EC3">
              <w:rPr>
                <w:i/>
                <w:iCs/>
                <w:lang w:val="uk-UA"/>
              </w:rPr>
              <w:t xml:space="preserve">кВ </w:t>
            </w:r>
          </w:p>
        </w:tc>
      </w:tr>
      <w:tr w:rsidR="00937361" w:rsidRPr="001C758D" w14:paraId="2AA2E499" w14:textId="77777777" w:rsidTr="00FB00C4">
        <w:trPr>
          <w:trHeight w:val="388"/>
        </w:trPr>
        <w:tc>
          <w:tcPr>
            <w:tcW w:w="1384" w:type="dxa"/>
          </w:tcPr>
          <w:p w14:paraId="7B3F0444" w14:textId="77777777" w:rsidR="00937361" w:rsidRPr="001C758D" w:rsidRDefault="00937361" w:rsidP="00FB00C4">
            <w:pPr>
              <w:ind w:firstLine="851"/>
              <w:rPr>
                <w:lang w:val="uk-UA"/>
              </w:rPr>
            </w:pPr>
            <w:r w:rsidRPr="001C758D">
              <w:rPr>
                <w:lang w:val="uk-UA"/>
              </w:rPr>
              <w:t xml:space="preserve">14 </w:t>
            </w:r>
          </w:p>
        </w:tc>
        <w:tc>
          <w:tcPr>
            <w:tcW w:w="8789" w:type="dxa"/>
          </w:tcPr>
          <w:p w14:paraId="3B93A80E" w14:textId="77777777" w:rsidR="00937361" w:rsidRPr="001C758D" w:rsidRDefault="00937361" w:rsidP="00FB00C4">
            <w:pPr>
              <w:ind w:firstLine="38"/>
              <w:rPr>
                <w:lang w:val="uk-UA"/>
              </w:rPr>
            </w:pPr>
            <w:r w:rsidRPr="001C758D">
              <w:rPr>
                <w:lang w:val="uk-UA"/>
              </w:rPr>
              <w:t>прохідн</w:t>
            </w:r>
            <w:r>
              <w:rPr>
                <w:lang w:val="uk-UA"/>
              </w:rPr>
              <w:t>а</w:t>
            </w:r>
            <w:r w:rsidRPr="001C758D">
              <w:rPr>
                <w:lang w:val="uk-UA"/>
              </w:rPr>
              <w:t xml:space="preserve"> потужністю 630 </w:t>
            </w:r>
            <w:proofErr w:type="spellStart"/>
            <w:r w:rsidRPr="001C758D">
              <w:rPr>
                <w:lang w:val="uk-UA"/>
              </w:rPr>
              <w:t>кВА</w:t>
            </w:r>
            <w:proofErr w:type="spellEnd"/>
            <w:r w:rsidRPr="001C758D">
              <w:rPr>
                <w:lang w:val="uk-UA"/>
              </w:rPr>
              <w:t xml:space="preserve"> з повітряним вводом, з силовим трансформатором з радіаторами, з лініями вуличного освітлення та контролем напруги на вводі 0,4 кВ </w:t>
            </w:r>
          </w:p>
        </w:tc>
      </w:tr>
      <w:tr w:rsidR="00937361" w:rsidRPr="001C758D" w14:paraId="15E6EDCF" w14:textId="77777777" w:rsidTr="00FB00C4">
        <w:trPr>
          <w:trHeight w:val="388"/>
        </w:trPr>
        <w:tc>
          <w:tcPr>
            <w:tcW w:w="1384" w:type="dxa"/>
          </w:tcPr>
          <w:p w14:paraId="46288E4F" w14:textId="77777777" w:rsidR="00937361" w:rsidRPr="001C758D" w:rsidRDefault="00937361" w:rsidP="00FB00C4">
            <w:pPr>
              <w:ind w:firstLine="851"/>
              <w:rPr>
                <w:lang w:val="uk-UA"/>
              </w:rPr>
            </w:pPr>
            <w:r w:rsidRPr="001C758D">
              <w:rPr>
                <w:lang w:val="uk-UA"/>
              </w:rPr>
              <w:t xml:space="preserve">15 </w:t>
            </w:r>
          </w:p>
        </w:tc>
        <w:tc>
          <w:tcPr>
            <w:tcW w:w="8789" w:type="dxa"/>
          </w:tcPr>
          <w:p w14:paraId="1CE8468A" w14:textId="77777777" w:rsidR="00937361" w:rsidRPr="001C758D" w:rsidRDefault="00937361" w:rsidP="00FB00C4">
            <w:pPr>
              <w:ind w:firstLine="38"/>
              <w:rPr>
                <w:lang w:val="uk-UA"/>
              </w:rPr>
            </w:pPr>
            <w:r w:rsidRPr="001C758D">
              <w:rPr>
                <w:lang w:val="uk-UA"/>
              </w:rPr>
              <w:t>прохідн</w:t>
            </w:r>
            <w:r>
              <w:rPr>
                <w:lang w:val="uk-UA"/>
              </w:rPr>
              <w:t>а</w:t>
            </w:r>
            <w:r w:rsidRPr="001C758D">
              <w:rPr>
                <w:lang w:val="uk-UA"/>
              </w:rPr>
              <w:t xml:space="preserve"> потужністю 630 </w:t>
            </w:r>
            <w:proofErr w:type="spellStart"/>
            <w:r w:rsidRPr="001C758D">
              <w:rPr>
                <w:lang w:val="uk-UA"/>
              </w:rPr>
              <w:t>кВА</w:t>
            </w:r>
            <w:proofErr w:type="spellEnd"/>
            <w:r w:rsidRPr="001C758D">
              <w:rPr>
                <w:lang w:val="uk-UA"/>
              </w:rPr>
              <w:t xml:space="preserve"> з повітряним вводом, з силовим трансформатором з гофрованими баками, з лініями вуличного освітлення та контролем напруги на вводі 0,4 кВ </w:t>
            </w:r>
          </w:p>
        </w:tc>
      </w:tr>
    </w:tbl>
    <w:p w14:paraId="573DD139" w14:textId="77777777" w:rsidR="00937361" w:rsidRDefault="00937361" w:rsidP="00937361">
      <w:pPr>
        <w:ind w:firstLine="851"/>
        <w:rPr>
          <w:lang w:val="uk-UA"/>
        </w:rPr>
      </w:pPr>
    </w:p>
    <w:p w14:paraId="79906C4B" w14:textId="77777777" w:rsidR="00937361" w:rsidRDefault="00937361" w:rsidP="00937361">
      <w:pPr>
        <w:ind w:firstLine="851"/>
        <w:rPr>
          <w:lang w:val="uk-UA"/>
        </w:rPr>
      </w:pPr>
    </w:p>
    <w:p w14:paraId="34976B5D" w14:textId="77777777" w:rsidR="00937361" w:rsidRDefault="00937361" w:rsidP="00937361">
      <w:pPr>
        <w:ind w:firstLine="851"/>
        <w:rPr>
          <w:lang w:val="uk-UA"/>
        </w:rPr>
      </w:pPr>
    </w:p>
    <w:p w14:paraId="2FFE9AD7" w14:textId="77777777" w:rsidR="00937361" w:rsidRDefault="00937361" w:rsidP="00937361">
      <w:pPr>
        <w:ind w:firstLine="851"/>
        <w:rPr>
          <w:lang w:val="uk-UA"/>
        </w:rPr>
      </w:pPr>
    </w:p>
    <w:p w14:paraId="5586EB98" w14:textId="77777777" w:rsidR="00937361" w:rsidRDefault="00937361" w:rsidP="00937361">
      <w:pPr>
        <w:ind w:firstLine="851"/>
        <w:rPr>
          <w:lang w:val="uk-UA"/>
        </w:rPr>
      </w:pPr>
    </w:p>
    <w:p w14:paraId="3408F69E" w14:textId="77777777" w:rsidR="00937361" w:rsidRDefault="00937361" w:rsidP="00937361">
      <w:pPr>
        <w:ind w:firstLine="851"/>
        <w:rPr>
          <w:lang w:val="uk-UA"/>
        </w:rPr>
      </w:pPr>
    </w:p>
    <w:p w14:paraId="56E9E16A" w14:textId="77777777" w:rsidR="00937361" w:rsidRDefault="00937361" w:rsidP="00937361">
      <w:pPr>
        <w:ind w:firstLine="851"/>
        <w:rPr>
          <w:lang w:val="uk-UA"/>
        </w:rPr>
      </w:pPr>
    </w:p>
    <w:p w14:paraId="65798D6D" w14:textId="77777777" w:rsidR="00937361" w:rsidRDefault="00937361" w:rsidP="00937361">
      <w:pPr>
        <w:ind w:firstLine="851"/>
        <w:rPr>
          <w:lang w:val="uk-UA"/>
        </w:rPr>
      </w:pPr>
    </w:p>
    <w:p w14:paraId="03337A59" w14:textId="77777777" w:rsidR="00937361" w:rsidRDefault="00937361" w:rsidP="00937361">
      <w:pPr>
        <w:ind w:firstLine="851"/>
        <w:rPr>
          <w:lang w:val="uk-UA"/>
        </w:rPr>
      </w:pPr>
    </w:p>
    <w:p w14:paraId="68E96373" w14:textId="77777777" w:rsidR="00937361" w:rsidRDefault="00937361" w:rsidP="00937361">
      <w:pPr>
        <w:ind w:firstLine="851"/>
        <w:rPr>
          <w:lang w:val="uk-UA"/>
        </w:rPr>
      </w:pPr>
    </w:p>
    <w:p w14:paraId="5C9918AE" w14:textId="77777777" w:rsidR="00937361" w:rsidRDefault="00937361" w:rsidP="00937361">
      <w:pPr>
        <w:ind w:firstLine="851"/>
        <w:rPr>
          <w:lang w:val="uk-UA"/>
        </w:rPr>
      </w:pPr>
    </w:p>
    <w:p w14:paraId="7854BD40" w14:textId="77777777" w:rsidR="00937361" w:rsidRDefault="00937361" w:rsidP="00937361">
      <w:pPr>
        <w:ind w:firstLine="851"/>
        <w:rPr>
          <w:lang w:val="uk-UA"/>
        </w:rPr>
      </w:pPr>
    </w:p>
    <w:p w14:paraId="65ED2B9F" w14:textId="77777777" w:rsidR="00937361" w:rsidRDefault="00937361" w:rsidP="00937361">
      <w:pPr>
        <w:ind w:firstLine="851"/>
        <w:rPr>
          <w:lang w:val="uk-UA"/>
        </w:rPr>
      </w:pPr>
    </w:p>
    <w:p w14:paraId="56AF57D7" w14:textId="77777777" w:rsidR="00937361" w:rsidRDefault="00937361" w:rsidP="00937361">
      <w:pPr>
        <w:ind w:firstLine="851"/>
        <w:rPr>
          <w:lang w:val="uk-UA"/>
        </w:rPr>
      </w:pPr>
    </w:p>
    <w:p w14:paraId="1FC9AE38" w14:textId="77777777" w:rsidR="00937361" w:rsidRDefault="00937361" w:rsidP="00937361">
      <w:pPr>
        <w:ind w:firstLine="851"/>
        <w:rPr>
          <w:lang w:val="uk-UA"/>
        </w:rPr>
      </w:pPr>
    </w:p>
    <w:p w14:paraId="172D6F64" w14:textId="77777777" w:rsidR="00937361" w:rsidRDefault="00937361" w:rsidP="00937361">
      <w:pPr>
        <w:ind w:firstLine="851"/>
        <w:rPr>
          <w:lang w:val="uk-UA"/>
        </w:rPr>
      </w:pPr>
    </w:p>
    <w:p w14:paraId="45170906" w14:textId="77777777" w:rsidR="00937361" w:rsidRDefault="00937361" w:rsidP="00937361">
      <w:pPr>
        <w:ind w:firstLine="851"/>
        <w:rPr>
          <w:lang w:val="uk-UA"/>
        </w:rPr>
      </w:pPr>
    </w:p>
    <w:p w14:paraId="1FC1FFC7" w14:textId="77777777" w:rsidR="00937361" w:rsidRDefault="00937361" w:rsidP="00937361">
      <w:pPr>
        <w:ind w:firstLine="851"/>
        <w:rPr>
          <w:lang w:val="uk-UA"/>
        </w:rPr>
      </w:pPr>
    </w:p>
    <w:p w14:paraId="707E2B8A" w14:textId="77777777" w:rsidR="00937361" w:rsidRDefault="00937361" w:rsidP="00937361">
      <w:pPr>
        <w:ind w:firstLine="851"/>
        <w:rPr>
          <w:lang w:val="uk-UA"/>
        </w:rPr>
      </w:pPr>
    </w:p>
    <w:p w14:paraId="33593A74" w14:textId="77777777" w:rsidR="00937361" w:rsidRDefault="00937361" w:rsidP="00937361">
      <w:pPr>
        <w:ind w:firstLine="851"/>
        <w:rPr>
          <w:lang w:val="uk-UA"/>
        </w:rPr>
      </w:pPr>
    </w:p>
    <w:p w14:paraId="01244E95" w14:textId="77777777" w:rsidR="00937361" w:rsidRDefault="00937361" w:rsidP="00937361">
      <w:pPr>
        <w:ind w:firstLine="851"/>
        <w:rPr>
          <w:lang w:val="uk-UA"/>
        </w:rPr>
      </w:pPr>
    </w:p>
    <w:p w14:paraId="68E766D2" w14:textId="77777777" w:rsidR="00937361" w:rsidRDefault="00937361" w:rsidP="00937361">
      <w:pPr>
        <w:ind w:firstLine="851"/>
        <w:rPr>
          <w:lang w:val="uk-UA"/>
        </w:rPr>
      </w:pPr>
    </w:p>
    <w:p w14:paraId="10606514" w14:textId="77777777" w:rsidR="00937361" w:rsidRDefault="00937361" w:rsidP="00937361">
      <w:pPr>
        <w:ind w:firstLine="851"/>
        <w:rPr>
          <w:lang w:val="uk-UA"/>
        </w:rPr>
      </w:pPr>
    </w:p>
    <w:p w14:paraId="5D126696" w14:textId="77777777" w:rsidR="00937361" w:rsidRDefault="00937361" w:rsidP="00937361">
      <w:pPr>
        <w:ind w:firstLine="851"/>
        <w:rPr>
          <w:lang w:val="uk-UA"/>
        </w:rPr>
      </w:pPr>
    </w:p>
    <w:p w14:paraId="25F67CC8" w14:textId="77777777" w:rsidR="00937361" w:rsidRDefault="00937361" w:rsidP="00937361">
      <w:pPr>
        <w:ind w:firstLine="851"/>
        <w:rPr>
          <w:lang w:val="uk-UA"/>
        </w:rPr>
      </w:pPr>
    </w:p>
    <w:p w14:paraId="7C1DDAE5" w14:textId="77777777" w:rsidR="00937361" w:rsidRDefault="00937361" w:rsidP="00937361">
      <w:pPr>
        <w:ind w:firstLine="851"/>
        <w:rPr>
          <w:lang w:val="uk-UA"/>
        </w:rPr>
      </w:pPr>
    </w:p>
    <w:p w14:paraId="20638605" w14:textId="77777777" w:rsidR="00937361" w:rsidRDefault="00937361" w:rsidP="00937361">
      <w:pPr>
        <w:ind w:firstLine="851"/>
        <w:rPr>
          <w:lang w:val="uk-UA"/>
        </w:rPr>
      </w:pPr>
    </w:p>
    <w:p w14:paraId="251926FD" w14:textId="77777777" w:rsidR="00937361" w:rsidRDefault="00937361" w:rsidP="00937361">
      <w:pPr>
        <w:jc w:val="center"/>
        <w:rPr>
          <w:b/>
          <w:bCs/>
          <w:sz w:val="28"/>
          <w:szCs w:val="28"/>
          <w:lang w:val="uk-UA"/>
        </w:rPr>
      </w:pPr>
      <w:r w:rsidRPr="002F3826">
        <w:rPr>
          <w:b/>
          <w:bCs/>
          <w:sz w:val="28"/>
          <w:szCs w:val="28"/>
          <w:lang w:val="uk-UA"/>
        </w:rPr>
        <w:lastRenderedPageBreak/>
        <w:t>Габаритні, установчі, приєднувальні розміри та маса КТП з тупиковою схемою на стороні ВН</w:t>
      </w:r>
      <w:r>
        <w:rPr>
          <w:b/>
          <w:bCs/>
          <w:sz w:val="28"/>
          <w:szCs w:val="28"/>
          <w:lang w:val="uk-UA"/>
        </w:rPr>
        <w:t xml:space="preserve"> </w:t>
      </w:r>
      <w:bookmarkStart w:id="2" w:name="_Hlk116066356"/>
      <w:r>
        <w:rPr>
          <w:b/>
          <w:bCs/>
          <w:sz w:val="28"/>
          <w:szCs w:val="28"/>
          <w:lang w:val="uk-UA"/>
        </w:rPr>
        <w:t>і повітряним вводом і виводом.</w:t>
      </w:r>
    </w:p>
    <w:p w14:paraId="50F98217" w14:textId="77777777" w:rsidR="00937361" w:rsidRPr="002F3826" w:rsidRDefault="00937361" w:rsidP="00937361">
      <w:pPr>
        <w:jc w:val="center"/>
        <w:rPr>
          <w:b/>
          <w:bCs/>
          <w:sz w:val="28"/>
          <w:szCs w:val="28"/>
          <w:lang w:val="uk-UA"/>
        </w:rPr>
      </w:pPr>
    </w:p>
    <w:bookmarkEnd w:id="2"/>
    <w:p w14:paraId="0F007F74" w14:textId="77777777" w:rsidR="00937361" w:rsidRDefault="00937361" w:rsidP="00937361">
      <w:pPr>
        <w:ind w:firstLine="851"/>
        <w:rPr>
          <w:lang w:val="uk-UA"/>
        </w:rPr>
      </w:pPr>
      <w:r>
        <w:rPr>
          <w:rFonts w:ascii="Arial" w:hAnsi="Arial" w:cs="Arial"/>
          <w:b/>
          <w:caps/>
          <w:noProof/>
        </w:rPr>
        <w:drawing>
          <wp:inline distT="0" distB="0" distL="0" distR="0" wp14:anchorId="7BFBA793" wp14:editId="56295B8E">
            <wp:extent cx="4838065" cy="5981065"/>
            <wp:effectExtent l="0" t="0" r="635" b="635"/>
            <wp:docPr id="27" name="Рисунок 27" descr="Зображення, що містить ескіз, Креслення, схема, План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Зображення, що містить ескіз, Креслення, схема, План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598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6497A" w14:textId="77777777" w:rsidR="00937361" w:rsidRDefault="00937361" w:rsidP="00937361">
      <w:pPr>
        <w:ind w:firstLine="851"/>
        <w:rPr>
          <w:lang w:val="uk-UA"/>
        </w:rPr>
      </w:pPr>
    </w:p>
    <w:p w14:paraId="54DD99F9" w14:textId="77777777" w:rsidR="00937361" w:rsidRDefault="00937361" w:rsidP="00937361">
      <w:pPr>
        <w:ind w:firstLine="851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776"/>
        <w:gridCol w:w="776"/>
        <w:gridCol w:w="636"/>
        <w:gridCol w:w="1229"/>
      </w:tblGrid>
      <w:tr w:rsidR="00937361" w:rsidRPr="00526B09" w14:paraId="73529010" w14:textId="77777777" w:rsidTr="00FB00C4">
        <w:trPr>
          <w:jc w:val="center"/>
        </w:trPr>
        <w:tc>
          <w:tcPr>
            <w:tcW w:w="4109" w:type="dxa"/>
          </w:tcPr>
          <w:p w14:paraId="5468B854" w14:textId="77777777" w:rsidR="00937361" w:rsidRPr="00526B09" w:rsidRDefault="00937361" w:rsidP="00FB00C4">
            <w:pPr>
              <w:spacing w:before="60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Умовне позначення КТП</w:t>
            </w:r>
          </w:p>
        </w:tc>
        <w:tc>
          <w:tcPr>
            <w:tcW w:w="776" w:type="dxa"/>
            <w:vAlign w:val="center"/>
          </w:tcPr>
          <w:p w14:paraId="5074444F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en-US" w:eastAsia="uk-UA"/>
              </w:rPr>
              <w:t>L</w:t>
            </w:r>
          </w:p>
        </w:tc>
        <w:tc>
          <w:tcPr>
            <w:tcW w:w="776" w:type="dxa"/>
            <w:vAlign w:val="center"/>
          </w:tcPr>
          <w:p w14:paraId="176D63B8" w14:textId="77777777" w:rsidR="00937361" w:rsidRPr="00526B09" w:rsidRDefault="00937361" w:rsidP="00FB00C4">
            <w:pPr>
              <w:spacing w:before="60"/>
              <w:jc w:val="center"/>
              <w:rPr>
                <w:vertAlign w:val="subscript"/>
                <w:lang w:val="uk-UA" w:eastAsia="uk-UA"/>
              </w:rPr>
            </w:pPr>
            <w:r w:rsidRPr="00526B09">
              <w:rPr>
                <w:lang w:val="en-US" w:eastAsia="uk-UA"/>
              </w:rPr>
              <w:t>L</w:t>
            </w:r>
            <w:r w:rsidRPr="00526B09">
              <w:rPr>
                <w:vertAlign w:val="subscript"/>
                <w:lang w:val="uk-UA" w:eastAsia="uk-UA"/>
              </w:rPr>
              <w:t>1</w:t>
            </w:r>
          </w:p>
        </w:tc>
        <w:tc>
          <w:tcPr>
            <w:tcW w:w="636" w:type="dxa"/>
            <w:vAlign w:val="center"/>
          </w:tcPr>
          <w:p w14:paraId="5A97353A" w14:textId="77777777" w:rsidR="00937361" w:rsidRPr="00526B09" w:rsidRDefault="00937361" w:rsidP="00FB00C4">
            <w:pPr>
              <w:spacing w:before="60"/>
              <w:jc w:val="center"/>
              <w:rPr>
                <w:vertAlign w:val="subscript"/>
                <w:lang w:val="uk-UA" w:eastAsia="uk-UA"/>
              </w:rPr>
            </w:pPr>
            <w:r w:rsidRPr="00526B09">
              <w:rPr>
                <w:lang w:val="en-US" w:eastAsia="uk-UA"/>
              </w:rPr>
              <w:t>L</w:t>
            </w:r>
            <w:r w:rsidRPr="00526B09">
              <w:rPr>
                <w:vertAlign w:val="subscript"/>
                <w:lang w:val="uk-UA" w:eastAsia="uk-UA"/>
              </w:rPr>
              <w:t>2</w:t>
            </w:r>
          </w:p>
        </w:tc>
        <w:tc>
          <w:tcPr>
            <w:tcW w:w="1229" w:type="dxa"/>
            <w:vAlign w:val="center"/>
          </w:tcPr>
          <w:p w14:paraId="75E1D26D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Маса, кг</w:t>
            </w:r>
          </w:p>
        </w:tc>
      </w:tr>
      <w:tr w:rsidR="00937361" w:rsidRPr="00526B09" w14:paraId="4A3DAD1B" w14:textId="77777777" w:rsidTr="00FB00C4">
        <w:trPr>
          <w:jc w:val="center"/>
        </w:trPr>
        <w:tc>
          <w:tcPr>
            <w:tcW w:w="4109" w:type="dxa"/>
          </w:tcPr>
          <w:p w14:paraId="416DA861" w14:textId="77777777" w:rsidR="00937361" w:rsidRPr="00526B09" w:rsidRDefault="00937361" w:rsidP="00FB00C4">
            <w:pPr>
              <w:spacing w:before="60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КТП1(2;3;4)-100/6(10)/0,4-00-У1</w:t>
            </w:r>
          </w:p>
        </w:tc>
        <w:tc>
          <w:tcPr>
            <w:tcW w:w="776" w:type="dxa"/>
            <w:vMerge w:val="restart"/>
            <w:vAlign w:val="center"/>
          </w:tcPr>
          <w:p w14:paraId="26E160BD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1670</w:t>
            </w:r>
          </w:p>
        </w:tc>
        <w:tc>
          <w:tcPr>
            <w:tcW w:w="776" w:type="dxa"/>
            <w:vMerge w:val="restart"/>
            <w:vAlign w:val="center"/>
          </w:tcPr>
          <w:p w14:paraId="2F4901C9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900</w:t>
            </w:r>
          </w:p>
        </w:tc>
        <w:tc>
          <w:tcPr>
            <w:tcW w:w="636" w:type="dxa"/>
            <w:vMerge w:val="restart"/>
            <w:vAlign w:val="center"/>
          </w:tcPr>
          <w:p w14:paraId="1ED64EAB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350</w:t>
            </w:r>
          </w:p>
        </w:tc>
        <w:tc>
          <w:tcPr>
            <w:tcW w:w="1229" w:type="dxa"/>
            <w:vAlign w:val="center"/>
          </w:tcPr>
          <w:p w14:paraId="1E94B703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1661,0</w:t>
            </w:r>
          </w:p>
        </w:tc>
      </w:tr>
      <w:tr w:rsidR="00937361" w:rsidRPr="00526B09" w14:paraId="05EE3732" w14:textId="77777777" w:rsidTr="00FB00C4">
        <w:trPr>
          <w:jc w:val="center"/>
        </w:trPr>
        <w:tc>
          <w:tcPr>
            <w:tcW w:w="4109" w:type="dxa"/>
          </w:tcPr>
          <w:p w14:paraId="3B26B56F" w14:textId="77777777" w:rsidR="00937361" w:rsidRPr="00526B09" w:rsidRDefault="00937361" w:rsidP="00FB00C4">
            <w:pPr>
              <w:spacing w:before="60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КТП1(2;3;4)-160/6(10)/0,4-00-У1</w:t>
            </w:r>
          </w:p>
        </w:tc>
        <w:tc>
          <w:tcPr>
            <w:tcW w:w="776" w:type="dxa"/>
            <w:vMerge/>
            <w:vAlign w:val="center"/>
          </w:tcPr>
          <w:p w14:paraId="570B27E2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</w:p>
        </w:tc>
        <w:tc>
          <w:tcPr>
            <w:tcW w:w="776" w:type="dxa"/>
            <w:vMerge/>
            <w:vAlign w:val="center"/>
          </w:tcPr>
          <w:p w14:paraId="6205EAA8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</w:p>
        </w:tc>
        <w:tc>
          <w:tcPr>
            <w:tcW w:w="636" w:type="dxa"/>
            <w:vMerge/>
            <w:vAlign w:val="center"/>
          </w:tcPr>
          <w:p w14:paraId="18081BE8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</w:p>
        </w:tc>
        <w:tc>
          <w:tcPr>
            <w:tcW w:w="1229" w:type="dxa"/>
            <w:vAlign w:val="center"/>
          </w:tcPr>
          <w:p w14:paraId="0A2343D7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1843,0</w:t>
            </w:r>
          </w:p>
        </w:tc>
      </w:tr>
      <w:tr w:rsidR="00937361" w:rsidRPr="00526B09" w14:paraId="17050D5A" w14:textId="77777777" w:rsidTr="00FB00C4">
        <w:trPr>
          <w:jc w:val="center"/>
        </w:trPr>
        <w:tc>
          <w:tcPr>
            <w:tcW w:w="4109" w:type="dxa"/>
          </w:tcPr>
          <w:p w14:paraId="1EC83376" w14:textId="77777777" w:rsidR="00937361" w:rsidRPr="00526B09" w:rsidRDefault="00937361" w:rsidP="00FB00C4">
            <w:pPr>
              <w:spacing w:before="60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КТП1(2;3;4)-250/6(10)/0,4-00-У1</w:t>
            </w:r>
          </w:p>
        </w:tc>
        <w:tc>
          <w:tcPr>
            <w:tcW w:w="776" w:type="dxa"/>
            <w:vMerge/>
            <w:vAlign w:val="center"/>
          </w:tcPr>
          <w:p w14:paraId="016AF57C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</w:p>
        </w:tc>
        <w:tc>
          <w:tcPr>
            <w:tcW w:w="776" w:type="dxa"/>
            <w:vMerge/>
            <w:vAlign w:val="center"/>
          </w:tcPr>
          <w:p w14:paraId="7F5851B0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</w:p>
        </w:tc>
        <w:tc>
          <w:tcPr>
            <w:tcW w:w="636" w:type="dxa"/>
            <w:vMerge/>
            <w:vAlign w:val="center"/>
          </w:tcPr>
          <w:p w14:paraId="7A42BD41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</w:p>
        </w:tc>
        <w:tc>
          <w:tcPr>
            <w:tcW w:w="1229" w:type="dxa"/>
            <w:vAlign w:val="center"/>
          </w:tcPr>
          <w:p w14:paraId="6D6356C7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2095,0</w:t>
            </w:r>
          </w:p>
        </w:tc>
      </w:tr>
      <w:tr w:rsidR="00937361" w:rsidRPr="00526B09" w14:paraId="65B29111" w14:textId="77777777" w:rsidTr="00FB00C4">
        <w:trPr>
          <w:jc w:val="center"/>
        </w:trPr>
        <w:tc>
          <w:tcPr>
            <w:tcW w:w="4109" w:type="dxa"/>
          </w:tcPr>
          <w:p w14:paraId="37DDEF51" w14:textId="77777777" w:rsidR="00937361" w:rsidRPr="00526B09" w:rsidRDefault="00937361" w:rsidP="00FB00C4">
            <w:pPr>
              <w:spacing w:before="60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КТП1(2;3;4)-400/6(10)/0,4-00-У1</w:t>
            </w:r>
          </w:p>
        </w:tc>
        <w:tc>
          <w:tcPr>
            <w:tcW w:w="776" w:type="dxa"/>
            <w:vMerge/>
            <w:vAlign w:val="center"/>
          </w:tcPr>
          <w:p w14:paraId="5832C40D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</w:p>
        </w:tc>
        <w:tc>
          <w:tcPr>
            <w:tcW w:w="776" w:type="dxa"/>
            <w:vMerge/>
            <w:vAlign w:val="center"/>
          </w:tcPr>
          <w:p w14:paraId="2E980775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</w:p>
        </w:tc>
        <w:tc>
          <w:tcPr>
            <w:tcW w:w="636" w:type="dxa"/>
            <w:vMerge/>
            <w:vAlign w:val="center"/>
          </w:tcPr>
          <w:p w14:paraId="1962DA17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</w:p>
        </w:tc>
        <w:tc>
          <w:tcPr>
            <w:tcW w:w="1229" w:type="dxa"/>
            <w:vAlign w:val="center"/>
          </w:tcPr>
          <w:p w14:paraId="00555BE2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2698,0</w:t>
            </w:r>
          </w:p>
        </w:tc>
      </w:tr>
      <w:tr w:rsidR="00937361" w:rsidRPr="00526B09" w14:paraId="0C7B2914" w14:textId="77777777" w:rsidTr="00FB00C4">
        <w:trPr>
          <w:jc w:val="center"/>
        </w:trPr>
        <w:tc>
          <w:tcPr>
            <w:tcW w:w="4109" w:type="dxa"/>
          </w:tcPr>
          <w:p w14:paraId="0E741A36" w14:textId="77777777" w:rsidR="00937361" w:rsidRPr="00526B09" w:rsidRDefault="00937361" w:rsidP="00FB00C4">
            <w:pPr>
              <w:spacing w:before="60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КТП12-630/6(10)/0,4-00-У1</w:t>
            </w:r>
          </w:p>
        </w:tc>
        <w:tc>
          <w:tcPr>
            <w:tcW w:w="776" w:type="dxa"/>
            <w:vAlign w:val="center"/>
          </w:tcPr>
          <w:p w14:paraId="171E5419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1850</w:t>
            </w:r>
          </w:p>
        </w:tc>
        <w:tc>
          <w:tcPr>
            <w:tcW w:w="776" w:type="dxa"/>
            <w:vMerge w:val="restart"/>
            <w:vAlign w:val="center"/>
          </w:tcPr>
          <w:p w14:paraId="018D0BB1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1400</w:t>
            </w:r>
          </w:p>
        </w:tc>
        <w:tc>
          <w:tcPr>
            <w:tcW w:w="636" w:type="dxa"/>
            <w:vMerge w:val="restart"/>
            <w:vAlign w:val="center"/>
          </w:tcPr>
          <w:p w14:paraId="1B063927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100</w:t>
            </w:r>
          </w:p>
        </w:tc>
        <w:tc>
          <w:tcPr>
            <w:tcW w:w="1229" w:type="dxa"/>
            <w:vAlign w:val="center"/>
          </w:tcPr>
          <w:p w14:paraId="58CB5B51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3283,0</w:t>
            </w:r>
          </w:p>
        </w:tc>
      </w:tr>
      <w:tr w:rsidR="00937361" w:rsidRPr="00526B09" w14:paraId="28EC04C4" w14:textId="77777777" w:rsidTr="00FB00C4">
        <w:trPr>
          <w:jc w:val="center"/>
        </w:trPr>
        <w:tc>
          <w:tcPr>
            <w:tcW w:w="4109" w:type="dxa"/>
          </w:tcPr>
          <w:p w14:paraId="6BE39C9C" w14:textId="77777777" w:rsidR="00937361" w:rsidRPr="00526B09" w:rsidRDefault="00937361" w:rsidP="00FB00C4">
            <w:pPr>
              <w:spacing w:before="60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КТП13-630/6(10)/0,4-00-У1</w:t>
            </w:r>
          </w:p>
        </w:tc>
        <w:tc>
          <w:tcPr>
            <w:tcW w:w="776" w:type="dxa"/>
            <w:vAlign w:val="center"/>
          </w:tcPr>
          <w:p w14:paraId="15FBFD4B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1785</w:t>
            </w:r>
          </w:p>
        </w:tc>
        <w:tc>
          <w:tcPr>
            <w:tcW w:w="776" w:type="dxa"/>
            <w:vMerge/>
            <w:vAlign w:val="center"/>
          </w:tcPr>
          <w:p w14:paraId="7F30DA05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</w:p>
        </w:tc>
        <w:tc>
          <w:tcPr>
            <w:tcW w:w="636" w:type="dxa"/>
            <w:vMerge/>
            <w:vAlign w:val="center"/>
          </w:tcPr>
          <w:p w14:paraId="1028DF5D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</w:p>
        </w:tc>
        <w:tc>
          <w:tcPr>
            <w:tcW w:w="1229" w:type="dxa"/>
            <w:vAlign w:val="center"/>
          </w:tcPr>
          <w:p w14:paraId="0B0DBBD8" w14:textId="77777777" w:rsidR="00937361" w:rsidRPr="00526B09" w:rsidRDefault="00937361" w:rsidP="00FB00C4">
            <w:pPr>
              <w:spacing w:before="60"/>
              <w:jc w:val="center"/>
              <w:rPr>
                <w:lang w:val="uk-UA" w:eastAsia="uk-UA"/>
              </w:rPr>
            </w:pPr>
            <w:r w:rsidRPr="00526B09">
              <w:rPr>
                <w:lang w:val="uk-UA" w:eastAsia="uk-UA"/>
              </w:rPr>
              <w:t>3292,0</w:t>
            </w:r>
          </w:p>
        </w:tc>
      </w:tr>
    </w:tbl>
    <w:p w14:paraId="017FAEFF" w14:textId="77777777" w:rsidR="00937361" w:rsidRDefault="00937361" w:rsidP="00937361">
      <w:pPr>
        <w:ind w:firstLine="851"/>
        <w:rPr>
          <w:lang w:val="uk-UA"/>
        </w:rPr>
      </w:pPr>
    </w:p>
    <w:p w14:paraId="1A690D4F" w14:textId="77777777" w:rsidR="00937361" w:rsidRDefault="00937361" w:rsidP="00937361">
      <w:pPr>
        <w:ind w:firstLine="851"/>
        <w:rPr>
          <w:lang w:val="uk-UA"/>
        </w:rPr>
      </w:pPr>
    </w:p>
    <w:p w14:paraId="4B304AAB" w14:textId="77777777" w:rsidR="00937361" w:rsidRDefault="00937361" w:rsidP="00937361">
      <w:pPr>
        <w:ind w:firstLine="851"/>
        <w:rPr>
          <w:lang w:val="uk-UA"/>
        </w:rPr>
      </w:pPr>
    </w:p>
    <w:p w14:paraId="16AD6597" w14:textId="77777777" w:rsidR="00937361" w:rsidRDefault="00937361" w:rsidP="00937361">
      <w:pPr>
        <w:ind w:firstLine="851"/>
        <w:rPr>
          <w:lang w:val="uk-UA"/>
        </w:rPr>
      </w:pPr>
    </w:p>
    <w:p w14:paraId="151F1D63" w14:textId="77777777" w:rsidR="00937361" w:rsidRDefault="00937361" w:rsidP="00937361">
      <w:pPr>
        <w:ind w:firstLine="851"/>
        <w:rPr>
          <w:lang w:val="uk-UA"/>
        </w:rPr>
      </w:pPr>
    </w:p>
    <w:p w14:paraId="65B71609" w14:textId="77777777" w:rsidR="00937361" w:rsidRPr="001933DF" w:rsidRDefault="00937361" w:rsidP="00937361">
      <w:pPr>
        <w:ind w:firstLine="851"/>
        <w:rPr>
          <w:b/>
          <w:bCs/>
          <w:sz w:val="28"/>
          <w:szCs w:val="28"/>
          <w:lang w:val="uk-UA"/>
        </w:rPr>
      </w:pPr>
      <w:r w:rsidRPr="001933DF">
        <w:rPr>
          <w:b/>
          <w:bCs/>
          <w:sz w:val="28"/>
          <w:szCs w:val="28"/>
          <w:lang w:val="uk-UA"/>
        </w:rPr>
        <w:lastRenderedPageBreak/>
        <w:t>Габаритні, установчі, приєднувальні розміри та маса КТП з прохідною схемою на стороні ВН і повітряним вводом і виводом.</w:t>
      </w:r>
    </w:p>
    <w:p w14:paraId="3BD54484" w14:textId="77777777" w:rsidR="00937361" w:rsidRDefault="00937361" w:rsidP="00937361">
      <w:pPr>
        <w:ind w:firstLine="851"/>
        <w:rPr>
          <w:lang w:val="uk-UA"/>
        </w:rPr>
      </w:pPr>
    </w:p>
    <w:p w14:paraId="7FB24F58" w14:textId="77777777" w:rsidR="00937361" w:rsidRDefault="00937361" w:rsidP="00937361">
      <w:pPr>
        <w:ind w:firstLine="851"/>
        <w:rPr>
          <w:lang w:val="uk-UA"/>
        </w:rPr>
      </w:pPr>
      <w:r>
        <w:rPr>
          <w:rFonts w:ascii="Arial" w:hAnsi="Arial" w:cs="Arial"/>
          <w:noProof/>
        </w:rPr>
        <w:drawing>
          <wp:inline distT="0" distB="0" distL="0" distR="0" wp14:anchorId="635BD1FD" wp14:editId="0BAA4482">
            <wp:extent cx="5123815" cy="5990590"/>
            <wp:effectExtent l="0" t="0" r="635" b="0"/>
            <wp:docPr id="28" name="Рисунок 28" descr="Зображення, що містить ескіз, Креслення, схема, План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Зображення, що містить ескіз, Креслення, схема, План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599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AE989" w14:textId="77777777" w:rsidR="00937361" w:rsidRDefault="00937361" w:rsidP="00937361">
      <w:pPr>
        <w:ind w:firstLine="851"/>
        <w:rPr>
          <w:lang w:val="uk-UA"/>
        </w:rPr>
      </w:pPr>
    </w:p>
    <w:p w14:paraId="2FFE35AA" w14:textId="77777777" w:rsidR="00937361" w:rsidRDefault="00937361" w:rsidP="00937361">
      <w:pPr>
        <w:ind w:firstLine="851"/>
        <w:rPr>
          <w:lang w:val="uk-UA"/>
        </w:rPr>
      </w:pPr>
    </w:p>
    <w:p w14:paraId="465D8F34" w14:textId="77777777" w:rsidR="00937361" w:rsidRDefault="00937361" w:rsidP="00937361">
      <w:pPr>
        <w:ind w:firstLine="851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776"/>
        <w:gridCol w:w="776"/>
        <w:gridCol w:w="636"/>
        <w:gridCol w:w="1229"/>
      </w:tblGrid>
      <w:tr w:rsidR="00937361" w:rsidRPr="00EE2D80" w14:paraId="318FF27F" w14:textId="77777777" w:rsidTr="00FB00C4">
        <w:trPr>
          <w:jc w:val="center"/>
        </w:trPr>
        <w:tc>
          <w:tcPr>
            <w:tcW w:w="4109" w:type="dxa"/>
          </w:tcPr>
          <w:p w14:paraId="0E4B8C92" w14:textId="77777777" w:rsidR="00937361" w:rsidRPr="00EE2D80" w:rsidRDefault="00937361" w:rsidP="00FB00C4">
            <w:pPr>
              <w:spacing w:before="40"/>
              <w:jc w:val="center"/>
            </w:pPr>
            <w:proofErr w:type="spellStart"/>
            <w:r w:rsidRPr="00EE2D80">
              <w:t>Умовне</w:t>
            </w:r>
            <w:proofErr w:type="spellEnd"/>
          </w:p>
          <w:p w14:paraId="035C65E1" w14:textId="77777777" w:rsidR="00937361" w:rsidRPr="00EE2D80" w:rsidRDefault="00937361" w:rsidP="00FB00C4">
            <w:pPr>
              <w:spacing w:before="40"/>
              <w:jc w:val="center"/>
            </w:pPr>
            <w:proofErr w:type="spellStart"/>
            <w:r w:rsidRPr="00EE2D80">
              <w:t>позначення</w:t>
            </w:r>
            <w:proofErr w:type="spellEnd"/>
            <w:r w:rsidRPr="00EE2D80">
              <w:t xml:space="preserve"> КТП</w:t>
            </w:r>
          </w:p>
        </w:tc>
        <w:tc>
          <w:tcPr>
            <w:tcW w:w="776" w:type="dxa"/>
            <w:vAlign w:val="center"/>
          </w:tcPr>
          <w:p w14:paraId="0ABD1BFE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rPr>
                <w:lang w:val="en-US"/>
              </w:rPr>
              <w:t>L</w:t>
            </w:r>
          </w:p>
        </w:tc>
        <w:tc>
          <w:tcPr>
            <w:tcW w:w="776" w:type="dxa"/>
            <w:vAlign w:val="center"/>
          </w:tcPr>
          <w:p w14:paraId="13E79C0B" w14:textId="77777777" w:rsidR="00937361" w:rsidRPr="00EE2D80" w:rsidRDefault="00937361" w:rsidP="00FB00C4">
            <w:pPr>
              <w:spacing w:before="40"/>
              <w:jc w:val="center"/>
              <w:rPr>
                <w:vertAlign w:val="subscript"/>
              </w:rPr>
            </w:pPr>
            <w:r w:rsidRPr="00EE2D80">
              <w:rPr>
                <w:lang w:val="en-US"/>
              </w:rPr>
              <w:t>L</w:t>
            </w:r>
            <w:r w:rsidRPr="00EE2D80">
              <w:rPr>
                <w:vertAlign w:val="subscript"/>
              </w:rPr>
              <w:t>1</w:t>
            </w:r>
          </w:p>
        </w:tc>
        <w:tc>
          <w:tcPr>
            <w:tcW w:w="636" w:type="dxa"/>
            <w:vAlign w:val="center"/>
          </w:tcPr>
          <w:p w14:paraId="375A1163" w14:textId="77777777" w:rsidR="00937361" w:rsidRPr="00EE2D80" w:rsidRDefault="00937361" w:rsidP="00FB00C4">
            <w:pPr>
              <w:spacing w:before="40"/>
              <w:jc w:val="center"/>
              <w:rPr>
                <w:vertAlign w:val="subscript"/>
              </w:rPr>
            </w:pPr>
            <w:r w:rsidRPr="00EE2D80">
              <w:rPr>
                <w:lang w:val="en-US"/>
              </w:rPr>
              <w:t>L</w:t>
            </w:r>
            <w:r w:rsidRPr="00EE2D80">
              <w:rPr>
                <w:vertAlign w:val="subscript"/>
              </w:rPr>
              <w:t>2</w:t>
            </w:r>
          </w:p>
        </w:tc>
        <w:tc>
          <w:tcPr>
            <w:tcW w:w="1229" w:type="dxa"/>
            <w:vAlign w:val="center"/>
          </w:tcPr>
          <w:p w14:paraId="1559D012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Маса, кг</w:t>
            </w:r>
          </w:p>
        </w:tc>
      </w:tr>
      <w:tr w:rsidR="00937361" w:rsidRPr="00EE2D80" w14:paraId="68A2A7DB" w14:textId="77777777" w:rsidTr="00FB00C4">
        <w:trPr>
          <w:jc w:val="center"/>
        </w:trPr>
        <w:tc>
          <w:tcPr>
            <w:tcW w:w="4109" w:type="dxa"/>
          </w:tcPr>
          <w:p w14:paraId="7A56AF33" w14:textId="77777777" w:rsidR="00937361" w:rsidRPr="00EE2D80" w:rsidRDefault="00937361" w:rsidP="00FB00C4">
            <w:pPr>
              <w:spacing w:before="40"/>
            </w:pPr>
            <w:r w:rsidRPr="00EE2D80">
              <w:t>КТП5(6;7;8)-100/6(10)/0,4-00-У1</w:t>
            </w:r>
          </w:p>
        </w:tc>
        <w:tc>
          <w:tcPr>
            <w:tcW w:w="776" w:type="dxa"/>
            <w:vMerge w:val="restart"/>
            <w:vAlign w:val="center"/>
          </w:tcPr>
          <w:p w14:paraId="6A8C3927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1670</w:t>
            </w:r>
          </w:p>
        </w:tc>
        <w:tc>
          <w:tcPr>
            <w:tcW w:w="776" w:type="dxa"/>
            <w:vMerge w:val="restart"/>
            <w:vAlign w:val="center"/>
          </w:tcPr>
          <w:p w14:paraId="2079704D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900</w:t>
            </w:r>
          </w:p>
        </w:tc>
        <w:tc>
          <w:tcPr>
            <w:tcW w:w="636" w:type="dxa"/>
            <w:vMerge w:val="restart"/>
            <w:vAlign w:val="center"/>
          </w:tcPr>
          <w:p w14:paraId="6DD5F95C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350</w:t>
            </w:r>
          </w:p>
        </w:tc>
        <w:tc>
          <w:tcPr>
            <w:tcW w:w="1229" w:type="dxa"/>
            <w:vAlign w:val="center"/>
          </w:tcPr>
          <w:p w14:paraId="44CC31E3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2279,0</w:t>
            </w:r>
          </w:p>
        </w:tc>
      </w:tr>
      <w:tr w:rsidR="00937361" w:rsidRPr="00EE2D80" w14:paraId="18B09BC3" w14:textId="77777777" w:rsidTr="00FB00C4">
        <w:trPr>
          <w:jc w:val="center"/>
        </w:trPr>
        <w:tc>
          <w:tcPr>
            <w:tcW w:w="4109" w:type="dxa"/>
          </w:tcPr>
          <w:p w14:paraId="430E66F5" w14:textId="77777777" w:rsidR="00937361" w:rsidRPr="00EE2D80" w:rsidRDefault="00937361" w:rsidP="00FB00C4">
            <w:pPr>
              <w:spacing w:before="40"/>
            </w:pPr>
            <w:r w:rsidRPr="00EE2D80">
              <w:t>КТП5(6;7;8)-160/6(10)/0,4-00-У1</w:t>
            </w:r>
          </w:p>
        </w:tc>
        <w:tc>
          <w:tcPr>
            <w:tcW w:w="776" w:type="dxa"/>
            <w:vMerge/>
            <w:vAlign w:val="center"/>
          </w:tcPr>
          <w:p w14:paraId="1A909C26" w14:textId="77777777" w:rsidR="00937361" w:rsidRPr="00EE2D80" w:rsidRDefault="00937361" w:rsidP="00FB00C4">
            <w:pPr>
              <w:spacing w:before="40"/>
              <w:jc w:val="center"/>
            </w:pPr>
          </w:p>
        </w:tc>
        <w:tc>
          <w:tcPr>
            <w:tcW w:w="776" w:type="dxa"/>
            <w:vMerge/>
            <w:vAlign w:val="center"/>
          </w:tcPr>
          <w:p w14:paraId="38C31ACC" w14:textId="77777777" w:rsidR="00937361" w:rsidRPr="00EE2D80" w:rsidRDefault="00937361" w:rsidP="00FB00C4">
            <w:pPr>
              <w:spacing w:before="40"/>
              <w:jc w:val="center"/>
            </w:pPr>
          </w:p>
        </w:tc>
        <w:tc>
          <w:tcPr>
            <w:tcW w:w="636" w:type="dxa"/>
            <w:vMerge/>
            <w:vAlign w:val="center"/>
          </w:tcPr>
          <w:p w14:paraId="2FE7D868" w14:textId="77777777" w:rsidR="00937361" w:rsidRPr="00EE2D80" w:rsidRDefault="00937361" w:rsidP="00FB00C4">
            <w:pPr>
              <w:spacing w:before="40"/>
              <w:jc w:val="center"/>
            </w:pPr>
          </w:p>
        </w:tc>
        <w:tc>
          <w:tcPr>
            <w:tcW w:w="1229" w:type="dxa"/>
            <w:vAlign w:val="center"/>
          </w:tcPr>
          <w:p w14:paraId="6C65CE84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2464,0</w:t>
            </w:r>
          </w:p>
        </w:tc>
      </w:tr>
      <w:tr w:rsidR="00937361" w:rsidRPr="00EE2D80" w14:paraId="0629381F" w14:textId="77777777" w:rsidTr="00FB00C4">
        <w:trPr>
          <w:jc w:val="center"/>
        </w:trPr>
        <w:tc>
          <w:tcPr>
            <w:tcW w:w="4109" w:type="dxa"/>
          </w:tcPr>
          <w:p w14:paraId="4A543A6B" w14:textId="77777777" w:rsidR="00937361" w:rsidRPr="00EE2D80" w:rsidRDefault="00937361" w:rsidP="00FB00C4">
            <w:pPr>
              <w:spacing w:before="40"/>
            </w:pPr>
            <w:r w:rsidRPr="00EE2D80">
              <w:t>КТП5(6;7;8)-250/6(10)/0,4-00-У1</w:t>
            </w:r>
          </w:p>
        </w:tc>
        <w:tc>
          <w:tcPr>
            <w:tcW w:w="776" w:type="dxa"/>
            <w:vMerge/>
            <w:vAlign w:val="center"/>
          </w:tcPr>
          <w:p w14:paraId="1C51E5A7" w14:textId="77777777" w:rsidR="00937361" w:rsidRPr="00EE2D80" w:rsidRDefault="00937361" w:rsidP="00FB00C4">
            <w:pPr>
              <w:spacing w:before="40"/>
              <w:jc w:val="center"/>
            </w:pPr>
          </w:p>
        </w:tc>
        <w:tc>
          <w:tcPr>
            <w:tcW w:w="776" w:type="dxa"/>
            <w:vMerge/>
            <w:vAlign w:val="center"/>
          </w:tcPr>
          <w:p w14:paraId="0CE3F5C9" w14:textId="77777777" w:rsidR="00937361" w:rsidRPr="00EE2D80" w:rsidRDefault="00937361" w:rsidP="00FB00C4">
            <w:pPr>
              <w:spacing w:before="40"/>
              <w:jc w:val="center"/>
            </w:pPr>
          </w:p>
        </w:tc>
        <w:tc>
          <w:tcPr>
            <w:tcW w:w="636" w:type="dxa"/>
            <w:vMerge/>
            <w:vAlign w:val="center"/>
          </w:tcPr>
          <w:p w14:paraId="2058E9C0" w14:textId="77777777" w:rsidR="00937361" w:rsidRPr="00EE2D80" w:rsidRDefault="00937361" w:rsidP="00FB00C4">
            <w:pPr>
              <w:spacing w:before="40"/>
              <w:jc w:val="center"/>
            </w:pPr>
          </w:p>
        </w:tc>
        <w:tc>
          <w:tcPr>
            <w:tcW w:w="1229" w:type="dxa"/>
            <w:vAlign w:val="center"/>
          </w:tcPr>
          <w:p w14:paraId="0E0C3A67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2718,0</w:t>
            </w:r>
          </w:p>
        </w:tc>
      </w:tr>
      <w:tr w:rsidR="00937361" w:rsidRPr="00EE2D80" w14:paraId="64488940" w14:textId="77777777" w:rsidTr="00FB00C4">
        <w:trPr>
          <w:jc w:val="center"/>
        </w:trPr>
        <w:tc>
          <w:tcPr>
            <w:tcW w:w="4109" w:type="dxa"/>
          </w:tcPr>
          <w:p w14:paraId="765AA14D" w14:textId="77777777" w:rsidR="00937361" w:rsidRPr="00EE2D80" w:rsidRDefault="00937361" w:rsidP="00FB00C4">
            <w:pPr>
              <w:spacing w:before="40"/>
            </w:pPr>
            <w:r w:rsidRPr="00EE2D80">
              <w:t>КТП5(6;7;8)-400/6(10)/0,4-00-У1</w:t>
            </w:r>
          </w:p>
        </w:tc>
        <w:tc>
          <w:tcPr>
            <w:tcW w:w="776" w:type="dxa"/>
            <w:vMerge/>
            <w:vAlign w:val="center"/>
          </w:tcPr>
          <w:p w14:paraId="0DEAEEFA" w14:textId="77777777" w:rsidR="00937361" w:rsidRPr="00EE2D80" w:rsidRDefault="00937361" w:rsidP="00FB00C4">
            <w:pPr>
              <w:spacing w:before="40"/>
              <w:jc w:val="center"/>
            </w:pPr>
          </w:p>
        </w:tc>
        <w:tc>
          <w:tcPr>
            <w:tcW w:w="776" w:type="dxa"/>
            <w:vMerge/>
            <w:vAlign w:val="center"/>
          </w:tcPr>
          <w:p w14:paraId="08DEA4CC" w14:textId="77777777" w:rsidR="00937361" w:rsidRPr="00EE2D80" w:rsidRDefault="00937361" w:rsidP="00FB00C4">
            <w:pPr>
              <w:spacing w:before="40"/>
              <w:jc w:val="center"/>
            </w:pPr>
          </w:p>
        </w:tc>
        <w:tc>
          <w:tcPr>
            <w:tcW w:w="636" w:type="dxa"/>
            <w:vMerge/>
            <w:vAlign w:val="center"/>
          </w:tcPr>
          <w:p w14:paraId="6064CD85" w14:textId="77777777" w:rsidR="00937361" w:rsidRPr="00EE2D80" w:rsidRDefault="00937361" w:rsidP="00FB00C4">
            <w:pPr>
              <w:spacing w:before="40"/>
              <w:jc w:val="center"/>
            </w:pPr>
          </w:p>
        </w:tc>
        <w:tc>
          <w:tcPr>
            <w:tcW w:w="1229" w:type="dxa"/>
            <w:vAlign w:val="center"/>
          </w:tcPr>
          <w:p w14:paraId="162D55FD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3320,0</w:t>
            </w:r>
          </w:p>
        </w:tc>
      </w:tr>
      <w:tr w:rsidR="00937361" w:rsidRPr="00EE2D80" w14:paraId="21C7A650" w14:textId="77777777" w:rsidTr="00FB00C4">
        <w:trPr>
          <w:jc w:val="center"/>
        </w:trPr>
        <w:tc>
          <w:tcPr>
            <w:tcW w:w="4109" w:type="dxa"/>
          </w:tcPr>
          <w:p w14:paraId="4DC63AE2" w14:textId="77777777" w:rsidR="00937361" w:rsidRPr="00EE2D80" w:rsidRDefault="00937361" w:rsidP="00FB00C4">
            <w:pPr>
              <w:spacing w:before="40"/>
            </w:pPr>
            <w:r w:rsidRPr="00EE2D80">
              <w:t>КТП14-630/6(10)/0,4-00-У1</w:t>
            </w:r>
          </w:p>
        </w:tc>
        <w:tc>
          <w:tcPr>
            <w:tcW w:w="776" w:type="dxa"/>
            <w:vAlign w:val="center"/>
          </w:tcPr>
          <w:p w14:paraId="48CDD9C0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1850</w:t>
            </w:r>
          </w:p>
        </w:tc>
        <w:tc>
          <w:tcPr>
            <w:tcW w:w="776" w:type="dxa"/>
            <w:vMerge w:val="restart"/>
            <w:vAlign w:val="center"/>
          </w:tcPr>
          <w:p w14:paraId="1C2778F0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1400</w:t>
            </w:r>
          </w:p>
        </w:tc>
        <w:tc>
          <w:tcPr>
            <w:tcW w:w="636" w:type="dxa"/>
            <w:vMerge w:val="restart"/>
            <w:vAlign w:val="center"/>
          </w:tcPr>
          <w:p w14:paraId="31574F07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100</w:t>
            </w:r>
          </w:p>
        </w:tc>
        <w:tc>
          <w:tcPr>
            <w:tcW w:w="1229" w:type="dxa"/>
            <w:vAlign w:val="center"/>
          </w:tcPr>
          <w:p w14:paraId="7D7F9016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3881,0</w:t>
            </w:r>
          </w:p>
        </w:tc>
      </w:tr>
      <w:tr w:rsidR="00937361" w:rsidRPr="00EE2D80" w14:paraId="5C62C03A" w14:textId="77777777" w:rsidTr="00FB00C4">
        <w:trPr>
          <w:jc w:val="center"/>
        </w:trPr>
        <w:tc>
          <w:tcPr>
            <w:tcW w:w="4109" w:type="dxa"/>
          </w:tcPr>
          <w:p w14:paraId="03440A88" w14:textId="77777777" w:rsidR="00937361" w:rsidRPr="00EE2D80" w:rsidRDefault="00937361" w:rsidP="00FB00C4">
            <w:pPr>
              <w:spacing w:before="40"/>
            </w:pPr>
            <w:r w:rsidRPr="00EE2D80">
              <w:t>КТП15-630/6(10)/0,4-00-У1</w:t>
            </w:r>
          </w:p>
        </w:tc>
        <w:tc>
          <w:tcPr>
            <w:tcW w:w="776" w:type="dxa"/>
            <w:vAlign w:val="center"/>
          </w:tcPr>
          <w:p w14:paraId="6454B11C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1785</w:t>
            </w:r>
          </w:p>
        </w:tc>
        <w:tc>
          <w:tcPr>
            <w:tcW w:w="776" w:type="dxa"/>
            <w:vMerge/>
            <w:vAlign w:val="center"/>
          </w:tcPr>
          <w:p w14:paraId="201B77BC" w14:textId="77777777" w:rsidR="00937361" w:rsidRPr="00EE2D80" w:rsidRDefault="00937361" w:rsidP="00FB00C4">
            <w:pPr>
              <w:spacing w:before="40"/>
              <w:jc w:val="center"/>
            </w:pPr>
          </w:p>
        </w:tc>
        <w:tc>
          <w:tcPr>
            <w:tcW w:w="636" w:type="dxa"/>
            <w:vMerge/>
            <w:vAlign w:val="center"/>
          </w:tcPr>
          <w:p w14:paraId="58CD3BBD" w14:textId="77777777" w:rsidR="00937361" w:rsidRPr="00EE2D80" w:rsidRDefault="00937361" w:rsidP="00FB00C4">
            <w:pPr>
              <w:spacing w:before="40"/>
              <w:jc w:val="center"/>
            </w:pPr>
          </w:p>
        </w:tc>
        <w:tc>
          <w:tcPr>
            <w:tcW w:w="1229" w:type="dxa"/>
            <w:vAlign w:val="center"/>
          </w:tcPr>
          <w:p w14:paraId="5479B6B2" w14:textId="77777777" w:rsidR="00937361" w:rsidRPr="00EE2D80" w:rsidRDefault="00937361" w:rsidP="00FB00C4">
            <w:pPr>
              <w:spacing w:before="40"/>
              <w:jc w:val="center"/>
            </w:pPr>
            <w:r w:rsidRPr="00EE2D80">
              <w:t>3891,0</w:t>
            </w:r>
          </w:p>
        </w:tc>
      </w:tr>
    </w:tbl>
    <w:p w14:paraId="53754AAF" w14:textId="77777777" w:rsidR="00937361" w:rsidRDefault="00937361" w:rsidP="00937361">
      <w:pPr>
        <w:ind w:firstLine="851"/>
        <w:rPr>
          <w:lang w:val="uk-UA"/>
        </w:rPr>
      </w:pPr>
    </w:p>
    <w:p w14:paraId="55BEFEB4" w14:textId="77777777" w:rsidR="00937361" w:rsidRDefault="00937361" w:rsidP="00937361">
      <w:pPr>
        <w:ind w:firstLine="851"/>
        <w:rPr>
          <w:lang w:val="uk-UA"/>
        </w:rPr>
      </w:pPr>
    </w:p>
    <w:p w14:paraId="1B3E2525" w14:textId="77777777" w:rsidR="00937361" w:rsidRDefault="00937361" w:rsidP="00937361">
      <w:pPr>
        <w:ind w:firstLine="851"/>
        <w:rPr>
          <w:lang w:val="uk-UA"/>
        </w:rPr>
      </w:pPr>
    </w:p>
    <w:p w14:paraId="3A23C98B" w14:textId="77777777" w:rsidR="00937361" w:rsidRDefault="00937361" w:rsidP="00937361">
      <w:pPr>
        <w:ind w:firstLine="851"/>
        <w:rPr>
          <w:lang w:val="uk-UA"/>
        </w:rPr>
      </w:pPr>
    </w:p>
    <w:p w14:paraId="09F7AFD1" w14:textId="77777777" w:rsidR="00937361" w:rsidRDefault="00937361" w:rsidP="00937361">
      <w:pPr>
        <w:ind w:firstLine="851"/>
        <w:rPr>
          <w:lang w:val="uk-UA"/>
        </w:rPr>
      </w:pPr>
    </w:p>
    <w:p w14:paraId="7E20A1FD" w14:textId="77777777" w:rsidR="00937361" w:rsidRPr="00B40EAD" w:rsidRDefault="00937361" w:rsidP="0093736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B40EAD">
        <w:rPr>
          <w:b/>
          <w:bCs/>
          <w:sz w:val="28"/>
          <w:szCs w:val="28"/>
          <w:lang w:val="uk-UA"/>
        </w:rPr>
        <w:t>Габаритні, установчі, приєднувальні розміри та маса КТП з кабельним вводом і прохідною схемою на стороні ВН</w:t>
      </w:r>
    </w:p>
    <w:p w14:paraId="44F36889" w14:textId="77777777" w:rsidR="00937361" w:rsidRDefault="00937361" w:rsidP="00937361">
      <w:pPr>
        <w:ind w:firstLine="851"/>
        <w:rPr>
          <w:lang w:val="uk-UA"/>
        </w:rPr>
      </w:pPr>
    </w:p>
    <w:p w14:paraId="48FE32E6" w14:textId="77777777" w:rsidR="00937361" w:rsidRDefault="00937361" w:rsidP="00937361">
      <w:pPr>
        <w:ind w:firstLine="851"/>
        <w:rPr>
          <w:lang w:val="uk-UA"/>
        </w:rPr>
      </w:pPr>
      <w:r>
        <w:rPr>
          <w:rFonts w:ascii="Arial" w:hAnsi="Arial" w:cs="Arial"/>
          <w:noProof/>
        </w:rPr>
        <w:drawing>
          <wp:inline distT="0" distB="0" distL="0" distR="0" wp14:anchorId="43159D1B" wp14:editId="62C8D69B">
            <wp:extent cx="5180965" cy="5695315"/>
            <wp:effectExtent l="0" t="0" r="635" b="635"/>
            <wp:docPr id="29" name="Рисунок 29" descr="Зображення, що містить ескіз, Креслення, схема, План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Зображення, що містить ескіз, Креслення, схема, План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569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3874E" w14:textId="77777777" w:rsidR="00937361" w:rsidRDefault="00937361" w:rsidP="00937361">
      <w:pPr>
        <w:ind w:firstLine="851"/>
        <w:rPr>
          <w:lang w:val="uk-UA"/>
        </w:rPr>
      </w:pPr>
    </w:p>
    <w:p w14:paraId="4B9AAECD" w14:textId="77777777" w:rsidR="00937361" w:rsidRDefault="00937361" w:rsidP="00937361">
      <w:pPr>
        <w:ind w:firstLine="851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776"/>
        <w:gridCol w:w="776"/>
        <w:gridCol w:w="636"/>
        <w:gridCol w:w="1229"/>
      </w:tblGrid>
      <w:tr w:rsidR="00937361" w:rsidRPr="009231C0" w14:paraId="541850DF" w14:textId="77777777" w:rsidTr="00FB00C4">
        <w:trPr>
          <w:jc w:val="center"/>
        </w:trPr>
        <w:tc>
          <w:tcPr>
            <w:tcW w:w="4109" w:type="dxa"/>
            <w:vAlign w:val="center"/>
          </w:tcPr>
          <w:p w14:paraId="0830C4CB" w14:textId="77777777" w:rsidR="00937361" w:rsidRPr="009231C0" w:rsidRDefault="00937361" w:rsidP="00FB00C4">
            <w:pPr>
              <w:spacing w:before="40"/>
              <w:jc w:val="center"/>
            </w:pPr>
            <w:proofErr w:type="spellStart"/>
            <w:r w:rsidRPr="009231C0">
              <w:t>Умовне</w:t>
            </w:r>
            <w:proofErr w:type="spellEnd"/>
          </w:p>
          <w:p w14:paraId="51FA5CD0" w14:textId="77777777" w:rsidR="00937361" w:rsidRPr="009231C0" w:rsidRDefault="00937361" w:rsidP="00FB00C4">
            <w:pPr>
              <w:spacing w:before="40"/>
              <w:jc w:val="center"/>
            </w:pPr>
            <w:proofErr w:type="spellStart"/>
            <w:r w:rsidRPr="009231C0">
              <w:t>позначення</w:t>
            </w:r>
            <w:proofErr w:type="spellEnd"/>
            <w:r w:rsidRPr="009231C0">
              <w:t xml:space="preserve"> КТП</w:t>
            </w:r>
          </w:p>
        </w:tc>
        <w:tc>
          <w:tcPr>
            <w:tcW w:w="776" w:type="dxa"/>
            <w:vAlign w:val="center"/>
          </w:tcPr>
          <w:p w14:paraId="0CC772D4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rPr>
                <w:lang w:val="en-US"/>
              </w:rPr>
              <w:t>L</w:t>
            </w:r>
          </w:p>
        </w:tc>
        <w:tc>
          <w:tcPr>
            <w:tcW w:w="776" w:type="dxa"/>
            <w:vAlign w:val="center"/>
          </w:tcPr>
          <w:p w14:paraId="5A8CEBA2" w14:textId="77777777" w:rsidR="00937361" w:rsidRPr="009231C0" w:rsidRDefault="00937361" w:rsidP="00FB00C4">
            <w:pPr>
              <w:spacing w:before="40"/>
              <w:jc w:val="center"/>
              <w:rPr>
                <w:vertAlign w:val="subscript"/>
              </w:rPr>
            </w:pPr>
            <w:r w:rsidRPr="009231C0">
              <w:rPr>
                <w:lang w:val="en-US"/>
              </w:rPr>
              <w:t>L</w:t>
            </w:r>
            <w:r w:rsidRPr="009231C0">
              <w:rPr>
                <w:vertAlign w:val="subscript"/>
              </w:rPr>
              <w:t>1</w:t>
            </w:r>
          </w:p>
        </w:tc>
        <w:tc>
          <w:tcPr>
            <w:tcW w:w="636" w:type="dxa"/>
            <w:vAlign w:val="center"/>
          </w:tcPr>
          <w:p w14:paraId="6B387DAA" w14:textId="77777777" w:rsidR="00937361" w:rsidRPr="009231C0" w:rsidRDefault="00937361" w:rsidP="00FB00C4">
            <w:pPr>
              <w:spacing w:before="40"/>
              <w:jc w:val="center"/>
              <w:rPr>
                <w:vertAlign w:val="subscript"/>
              </w:rPr>
            </w:pPr>
            <w:r w:rsidRPr="009231C0">
              <w:rPr>
                <w:lang w:val="en-US"/>
              </w:rPr>
              <w:t>L</w:t>
            </w:r>
            <w:r w:rsidRPr="009231C0">
              <w:rPr>
                <w:vertAlign w:val="subscript"/>
              </w:rPr>
              <w:t>2</w:t>
            </w:r>
          </w:p>
        </w:tc>
        <w:tc>
          <w:tcPr>
            <w:tcW w:w="1229" w:type="dxa"/>
            <w:vAlign w:val="center"/>
          </w:tcPr>
          <w:p w14:paraId="7139DE76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t>Маса, кг</w:t>
            </w:r>
          </w:p>
        </w:tc>
      </w:tr>
      <w:tr w:rsidR="00937361" w:rsidRPr="009231C0" w14:paraId="0D883157" w14:textId="77777777" w:rsidTr="00FB00C4">
        <w:trPr>
          <w:jc w:val="center"/>
        </w:trPr>
        <w:tc>
          <w:tcPr>
            <w:tcW w:w="4109" w:type="dxa"/>
          </w:tcPr>
          <w:p w14:paraId="43E36C87" w14:textId="77777777" w:rsidR="00937361" w:rsidRPr="009231C0" w:rsidRDefault="00937361" w:rsidP="00FB00C4">
            <w:pPr>
              <w:spacing w:before="40"/>
            </w:pPr>
            <w:r w:rsidRPr="009231C0">
              <w:t>КТП9-400/6(10)/0,4-00-У1</w:t>
            </w:r>
          </w:p>
        </w:tc>
        <w:tc>
          <w:tcPr>
            <w:tcW w:w="776" w:type="dxa"/>
            <w:vAlign w:val="center"/>
          </w:tcPr>
          <w:p w14:paraId="06C75801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t>1670</w:t>
            </w:r>
          </w:p>
        </w:tc>
        <w:tc>
          <w:tcPr>
            <w:tcW w:w="776" w:type="dxa"/>
            <w:vAlign w:val="center"/>
          </w:tcPr>
          <w:p w14:paraId="2887D37D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t>900</w:t>
            </w:r>
          </w:p>
        </w:tc>
        <w:tc>
          <w:tcPr>
            <w:tcW w:w="636" w:type="dxa"/>
            <w:vAlign w:val="center"/>
          </w:tcPr>
          <w:p w14:paraId="7DC933EE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t>350</w:t>
            </w:r>
          </w:p>
        </w:tc>
        <w:tc>
          <w:tcPr>
            <w:tcW w:w="1229" w:type="dxa"/>
            <w:vAlign w:val="center"/>
          </w:tcPr>
          <w:p w14:paraId="2ADA2347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t>2873,0</w:t>
            </w:r>
          </w:p>
        </w:tc>
      </w:tr>
      <w:tr w:rsidR="00937361" w:rsidRPr="009231C0" w14:paraId="717FA536" w14:textId="77777777" w:rsidTr="00FB00C4">
        <w:trPr>
          <w:jc w:val="center"/>
        </w:trPr>
        <w:tc>
          <w:tcPr>
            <w:tcW w:w="4109" w:type="dxa"/>
          </w:tcPr>
          <w:p w14:paraId="3CD98237" w14:textId="77777777" w:rsidR="00937361" w:rsidRPr="009231C0" w:rsidRDefault="00937361" w:rsidP="00FB00C4">
            <w:pPr>
              <w:spacing w:before="40"/>
            </w:pPr>
            <w:r w:rsidRPr="009231C0">
              <w:t>КТП10-630/6(10)/0,4-00-У1</w:t>
            </w:r>
          </w:p>
        </w:tc>
        <w:tc>
          <w:tcPr>
            <w:tcW w:w="776" w:type="dxa"/>
            <w:vAlign w:val="center"/>
          </w:tcPr>
          <w:p w14:paraId="7F6546E0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t>1850</w:t>
            </w:r>
          </w:p>
        </w:tc>
        <w:tc>
          <w:tcPr>
            <w:tcW w:w="776" w:type="dxa"/>
            <w:vMerge w:val="restart"/>
            <w:vAlign w:val="center"/>
          </w:tcPr>
          <w:p w14:paraId="6B5D09D7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t>1400</w:t>
            </w:r>
          </w:p>
        </w:tc>
        <w:tc>
          <w:tcPr>
            <w:tcW w:w="636" w:type="dxa"/>
            <w:vMerge w:val="restart"/>
            <w:vAlign w:val="center"/>
          </w:tcPr>
          <w:p w14:paraId="6B4F70B8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t>100</w:t>
            </w:r>
          </w:p>
        </w:tc>
        <w:tc>
          <w:tcPr>
            <w:tcW w:w="1229" w:type="dxa"/>
            <w:vAlign w:val="center"/>
          </w:tcPr>
          <w:p w14:paraId="61A4272C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t>3520,5</w:t>
            </w:r>
          </w:p>
        </w:tc>
      </w:tr>
      <w:tr w:rsidR="00937361" w:rsidRPr="009231C0" w14:paraId="74A988E3" w14:textId="77777777" w:rsidTr="00FB00C4">
        <w:trPr>
          <w:jc w:val="center"/>
        </w:trPr>
        <w:tc>
          <w:tcPr>
            <w:tcW w:w="4109" w:type="dxa"/>
          </w:tcPr>
          <w:p w14:paraId="48F20DD7" w14:textId="77777777" w:rsidR="00937361" w:rsidRPr="009231C0" w:rsidRDefault="00937361" w:rsidP="00FB00C4">
            <w:pPr>
              <w:spacing w:before="40"/>
            </w:pPr>
            <w:r w:rsidRPr="009231C0">
              <w:t>КТП11-630/6(10)/0,4-00-У1</w:t>
            </w:r>
          </w:p>
        </w:tc>
        <w:tc>
          <w:tcPr>
            <w:tcW w:w="776" w:type="dxa"/>
            <w:vAlign w:val="center"/>
          </w:tcPr>
          <w:p w14:paraId="0909C973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t>1785</w:t>
            </w:r>
          </w:p>
        </w:tc>
        <w:tc>
          <w:tcPr>
            <w:tcW w:w="776" w:type="dxa"/>
            <w:vMerge/>
            <w:vAlign w:val="center"/>
          </w:tcPr>
          <w:p w14:paraId="5781FA2C" w14:textId="77777777" w:rsidR="00937361" w:rsidRPr="009231C0" w:rsidRDefault="00937361" w:rsidP="00FB00C4">
            <w:pPr>
              <w:spacing w:before="40"/>
              <w:jc w:val="center"/>
            </w:pPr>
          </w:p>
        </w:tc>
        <w:tc>
          <w:tcPr>
            <w:tcW w:w="636" w:type="dxa"/>
            <w:vMerge/>
            <w:vAlign w:val="center"/>
          </w:tcPr>
          <w:p w14:paraId="30674912" w14:textId="77777777" w:rsidR="00937361" w:rsidRPr="009231C0" w:rsidRDefault="00937361" w:rsidP="00FB00C4">
            <w:pPr>
              <w:spacing w:before="40"/>
              <w:jc w:val="center"/>
            </w:pPr>
          </w:p>
        </w:tc>
        <w:tc>
          <w:tcPr>
            <w:tcW w:w="1229" w:type="dxa"/>
            <w:vAlign w:val="center"/>
          </w:tcPr>
          <w:p w14:paraId="056AFE46" w14:textId="77777777" w:rsidR="00937361" w:rsidRPr="009231C0" w:rsidRDefault="00937361" w:rsidP="00FB00C4">
            <w:pPr>
              <w:spacing w:before="40"/>
              <w:jc w:val="center"/>
            </w:pPr>
            <w:r w:rsidRPr="009231C0">
              <w:t>3530,0</w:t>
            </w:r>
          </w:p>
        </w:tc>
      </w:tr>
    </w:tbl>
    <w:p w14:paraId="26F554EB" w14:textId="77777777" w:rsidR="00937361" w:rsidRDefault="00937361" w:rsidP="00937361">
      <w:pPr>
        <w:ind w:firstLine="851"/>
        <w:rPr>
          <w:lang w:val="uk-UA"/>
        </w:rPr>
      </w:pPr>
    </w:p>
    <w:p w14:paraId="2CC776F1" w14:textId="77777777" w:rsidR="00937361" w:rsidRDefault="00937361" w:rsidP="00937361">
      <w:pPr>
        <w:ind w:firstLine="851"/>
        <w:rPr>
          <w:lang w:val="uk-UA"/>
        </w:rPr>
      </w:pPr>
    </w:p>
    <w:p w14:paraId="7B2ABE89" w14:textId="77777777" w:rsidR="00937361" w:rsidRDefault="00937361" w:rsidP="00937361">
      <w:pPr>
        <w:ind w:firstLine="851"/>
        <w:rPr>
          <w:lang w:val="uk-UA"/>
        </w:rPr>
      </w:pPr>
    </w:p>
    <w:p w14:paraId="31DC7672" w14:textId="77777777" w:rsidR="00937361" w:rsidRDefault="00937361" w:rsidP="00937361">
      <w:pPr>
        <w:ind w:firstLine="851"/>
        <w:rPr>
          <w:lang w:val="uk-UA"/>
        </w:rPr>
      </w:pPr>
    </w:p>
    <w:p w14:paraId="71B8C3CF" w14:textId="77777777" w:rsidR="00937361" w:rsidRDefault="00937361" w:rsidP="00937361">
      <w:pPr>
        <w:ind w:firstLine="851"/>
        <w:rPr>
          <w:lang w:val="uk-UA"/>
        </w:rPr>
      </w:pPr>
    </w:p>
    <w:p w14:paraId="583CD894" w14:textId="77777777" w:rsidR="00937361" w:rsidRDefault="00937361" w:rsidP="00937361">
      <w:pPr>
        <w:ind w:firstLine="851"/>
        <w:rPr>
          <w:lang w:val="uk-UA"/>
        </w:rPr>
      </w:pPr>
    </w:p>
    <w:p w14:paraId="314D93B0" w14:textId="77777777" w:rsidR="00937361" w:rsidRDefault="00937361" w:rsidP="00937361">
      <w:pPr>
        <w:ind w:firstLine="851"/>
        <w:rPr>
          <w:lang w:val="uk-UA"/>
        </w:rPr>
      </w:pPr>
    </w:p>
    <w:p w14:paraId="08278C53" w14:textId="77777777" w:rsidR="00937361" w:rsidRDefault="00937361" w:rsidP="00937361">
      <w:pPr>
        <w:ind w:firstLine="851"/>
        <w:rPr>
          <w:lang w:val="uk-UA"/>
        </w:rPr>
      </w:pPr>
    </w:p>
    <w:p w14:paraId="703F0745" w14:textId="77777777" w:rsidR="00937361" w:rsidRPr="002B6F05" w:rsidRDefault="00937361" w:rsidP="00937361">
      <w:pPr>
        <w:spacing w:line="360" w:lineRule="auto"/>
        <w:ind w:left="263" w:right="272"/>
      </w:pPr>
    </w:p>
    <w:p w14:paraId="3D06C7F8" w14:textId="77777777" w:rsidR="00937361" w:rsidRPr="002B6F05" w:rsidRDefault="00937361" w:rsidP="00937361">
      <w:pPr>
        <w:spacing w:line="360" w:lineRule="auto"/>
        <w:rPr>
          <w:b/>
          <w:noProof/>
          <w:sz w:val="28"/>
          <w:szCs w:val="28"/>
        </w:rPr>
      </w:pPr>
      <w:r>
        <w:rPr>
          <w:b/>
          <w:caps/>
          <w:noProof/>
          <w:sz w:val="28"/>
          <w:szCs w:val="28"/>
          <w:lang w:val="uk-UA"/>
        </w:rPr>
        <w:t xml:space="preserve">     </w:t>
      </w:r>
      <w:r w:rsidRPr="002B6F05">
        <w:rPr>
          <w:b/>
          <w:caps/>
          <w:noProof/>
          <w:sz w:val="28"/>
          <w:szCs w:val="28"/>
        </w:rPr>
        <w:t>Схеми  головних  кіл  КТП  на  стороні</w:t>
      </w:r>
      <w:r w:rsidRPr="002B6F05">
        <w:rPr>
          <w:b/>
          <w:noProof/>
          <w:sz w:val="28"/>
          <w:szCs w:val="28"/>
        </w:rPr>
        <w:t xml:space="preserve">  ВН</w:t>
      </w:r>
    </w:p>
    <w:p w14:paraId="48325022" w14:textId="77777777" w:rsidR="00937361" w:rsidRPr="002B6F05" w:rsidRDefault="00937361" w:rsidP="00937361">
      <w:pPr>
        <w:spacing w:line="360" w:lineRule="auto"/>
        <w:rPr>
          <w:noProof/>
          <w:sz w:val="28"/>
          <w:szCs w:val="28"/>
        </w:rPr>
      </w:pPr>
      <w:r w:rsidRPr="002B6F05">
        <w:rPr>
          <w:noProof/>
          <w:sz w:val="28"/>
          <w:szCs w:val="28"/>
        </w:rPr>
        <w:t>а) КТП з повітряним вводом і тупиковою схемою на стороні ВН</w:t>
      </w:r>
    </w:p>
    <w:p w14:paraId="4D38F66D" w14:textId="77777777" w:rsidR="00937361" w:rsidRDefault="00937361" w:rsidP="00937361">
      <w:pPr>
        <w:spacing w:line="360" w:lineRule="auto"/>
        <w:rPr>
          <w:noProof/>
          <w:sz w:val="28"/>
          <w:szCs w:val="28"/>
        </w:rPr>
      </w:pPr>
      <w:r>
        <w:rPr>
          <w:lang w:val="uk-UA"/>
        </w:rPr>
        <w:t xml:space="preserve">                                     </w:t>
      </w:r>
      <w:r>
        <w:object w:dxaOrig="10340" w:dyaOrig="8340" w14:anchorId="72915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15pt;height:182.45pt" o:ole="">
            <v:imagedata r:id="rId7" o:title=""/>
          </v:shape>
          <o:OLEObject Type="Embed" ProgID="CorelPhotoPaint.Image.10" ShapeID="_x0000_i1025" DrawAspect="Content" ObjectID="_1780980373" r:id="rId8"/>
        </w:object>
      </w:r>
    </w:p>
    <w:p w14:paraId="1D5297C7" w14:textId="77777777" w:rsidR="00937361" w:rsidRPr="005A5F7E" w:rsidRDefault="00937361" w:rsidP="00937361">
      <w:pPr>
        <w:spacing w:line="360" w:lineRule="auto"/>
        <w:rPr>
          <w:noProof/>
          <w:sz w:val="28"/>
          <w:szCs w:val="28"/>
        </w:rPr>
      </w:pPr>
      <w:r w:rsidRPr="005A5F7E">
        <w:rPr>
          <w:noProof/>
          <w:sz w:val="28"/>
          <w:szCs w:val="28"/>
        </w:rPr>
        <w:t>б) КТП з повітряним вводом і прохідною схемою на стороні ВН</w:t>
      </w:r>
    </w:p>
    <w:p w14:paraId="04958184" w14:textId="77777777" w:rsidR="00937361" w:rsidRPr="00BA199A" w:rsidRDefault="00937361" w:rsidP="00937361">
      <w:pPr>
        <w:rPr>
          <w:noProof/>
        </w:rPr>
      </w:pPr>
    </w:p>
    <w:p w14:paraId="76965EB8" w14:textId="77777777" w:rsidR="00937361" w:rsidRPr="00BA199A" w:rsidRDefault="00937361" w:rsidP="00937361">
      <w:pPr>
        <w:rPr>
          <w:noProof/>
        </w:rPr>
      </w:pPr>
      <w:r>
        <w:object w:dxaOrig="4320" w:dyaOrig="1826" w14:anchorId="4CC76380">
          <v:shape id="_x0000_i1026" type="#_x0000_t75" style="width:393.55pt;height:165.95pt" o:ole="">
            <v:imagedata r:id="rId9" o:title=""/>
          </v:shape>
          <o:OLEObject Type="Embed" ProgID="CorelPhotoPaint.Image.10" ShapeID="_x0000_i1026" DrawAspect="Content" ObjectID="_1780980374" r:id="rId10"/>
        </w:object>
      </w:r>
    </w:p>
    <w:p w14:paraId="01BCBAC6" w14:textId="77777777" w:rsidR="00937361" w:rsidRPr="00BA199A" w:rsidRDefault="00937361" w:rsidP="00937361">
      <w:pPr>
        <w:rPr>
          <w:noProof/>
        </w:rPr>
      </w:pPr>
    </w:p>
    <w:p w14:paraId="4055F035" w14:textId="77777777" w:rsidR="00937361" w:rsidRPr="005A5F7E" w:rsidRDefault="00937361" w:rsidP="00937361">
      <w:pPr>
        <w:rPr>
          <w:noProof/>
          <w:sz w:val="28"/>
          <w:szCs w:val="28"/>
        </w:rPr>
      </w:pPr>
      <w:r w:rsidRPr="005A5F7E">
        <w:rPr>
          <w:noProof/>
          <w:sz w:val="28"/>
          <w:szCs w:val="28"/>
        </w:rPr>
        <w:t>в) КТП з кабельним вводом і прохідною схемою на стороні ВН</w:t>
      </w:r>
    </w:p>
    <w:p w14:paraId="3BECF686" w14:textId="77777777" w:rsidR="00937361" w:rsidRDefault="00937361" w:rsidP="00937361">
      <w:pPr>
        <w:rPr>
          <w:noProof/>
          <w:sz w:val="28"/>
          <w:szCs w:val="28"/>
        </w:rPr>
      </w:pPr>
    </w:p>
    <w:p w14:paraId="0CBA5849" w14:textId="77777777" w:rsidR="00937361" w:rsidRPr="00036414" w:rsidRDefault="00937361" w:rsidP="00937361">
      <w:pPr>
        <w:rPr>
          <w:noProof/>
          <w:sz w:val="28"/>
          <w:szCs w:val="28"/>
        </w:rPr>
      </w:pPr>
      <w:r>
        <w:object w:dxaOrig="18460" w:dyaOrig="7540" w14:anchorId="18410470">
          <v:shape id="_x0000_i1027" type="#_x0000_t75" style="width:415.55pt;height:171.45pt" o:ole="">
            <v:imagedata r:id="rId11" o:title=""/>
          </v:shape>
          <o:OLEObject Type="Embed" ProgID="CorelPhotoPaint.Image.10" ShapeID="_x0000_i1027" DrawAspect="Content" ObjectID="_1780980375" r:id="rId12"/>
        </w:object>
      </w:r>
    </w:p>
    <w:p w14:paraId="63D9A7AF" w14:textId="77777777" w:rsidR="00937361" w:rsidRPr="00282418" w:rsidRDefault="00937361" w:rsidP="00937361">
      <w:pPr>
        <w:spacing w:line="360" w:lineRule="auto"/>
        <w:ind w:left="263" w:right="272"/>
        <w:rPr>
          <w:rFonts w:ascii="Arial" w:hAnsi="Arial" w:cs="Arial"/>
        </w:rPr>
      </w:pPr>
    </w:p>
    <w:p w14:paraId="3002C323" w14:textId="77777777" w:rsidR="00937361" w:rsidRDefault="00937361" w:rsidP="00937361">
      <w:pPr>
        <w:spacing w:line="360" w:lineRule="auto"/>
        <w:ind w:left="263" w:right="272"/>
        <w:rPr>
          <w:rFonts w:ascii="Arial" w:hAnsi="Arial" w:cs="Arial"/>
        </w:rPr>
      </w:pPr>
    </w:p>
    <w:p w14:paraId="7504D207" w14:textId="77777777" w:rsidR="00937361" w:rsidRPr="00282418" w:rsidRDefault="00937361" w:rsidP="00937361">
      <w:pPr>
        <w:spacing w:line="360" w:lineRule="auto"/>
        <w:ind w:left="263" w:right="272"/>
        <w:rPr>
          <w:rFonts w:ascii="Arial" w:hAnsi="Arial" w:cs="Arial"/>
        </w:rPr>
      </w:pPr>
    </w:p>
    <w:p w14:paraId="54FA5F36" w14:textId="77777777" w:rsidR="00937361" w:rsidRPr="00282418" w:rsidRDefault="00937361" w:rsidP="00937361">
      <w:pPr>
        <w:spacing w:line="360" w:lineRule="auto"/>
        <w:ind w:left="263" w:right="272"/>
        <w:rPr>
          <w:rFonts w:ascii="Arial" w:hAnsi="Arial" w:cs="Arial"/>
        </w:rPr>
      </w:pPr>
    </w:p>
    <w:p w14:paraId="24238072" w14:textId="77777777" w:rsidR="00937361" w:rsidRPr="00163E37" w:rsidRDefault="00937361" w:rsidP="00937361">
      <w:pPr>
        <w:spacing w:line="360" w:lineRule="auto"/>
        <w:ind w:left="263" w:right="272"/>
        <w:jc w:val="center"/>
        <w:rPr>
          <w:rFonts w:ascii="Arial" w:hAnsi="Arial" w:cs="Arial"/>
          <w:b/>
          <w:lang w:val="uk-UA" w:eastAsia="uk-UA"/>
        </w:rPr>
      </w:pPr>
      <w:r w:rsidRPr="00163E37">
        <w:rPr>
          <w:rFonts w:ascii="Arial" w:hAnsi="Arial" w:cs="Arial"/>
          <w:b/>
          <w:caps/>
          <w:lang w:val="uk-UA" w:eastAsia="uk-UA"/>
        </w:rPr>
        <w:lastRenderedPageBreak/>
        <w:t>Схема  електрична  принципова  шафи</w:t>
      </w:r>
      <w:r w:rsidRPr="00163E37">
        <w:rPr>
          <w:rFonts w:ascii="Arial" w:hAnsi="Arial" w:cs="Arial"/>
          <w:b/>
          <w:lang w:val="uk-UA" w:eastAsia="uk-UA"/>
        </w:rPr>
        <w:t xml:space="preserve">  РПНН  КТП</w:t>
      </w:r>
    </w:p>
    <w:p w14:paraId="0103697D" w14:textId="77777777" w:rsidR="00937361" w:rsidRPr="00163E37" w:rsidRDefault="00937361" w:rsidP="00937361">
      <w:pPr>
        <w:spacing w:line="360" w:lineRule="auto"/>
        <w:ind w:left="263" w:right="272"/>
        <w:rPr>
          <w:rFonts w:ascii="Arial" w:hAnsi="Arial" w:cs="Arial"/>
          <w:lang w:val="uk-UA"/>
        </w:rPr>
      </w:pPr>
    </w:p>
    <w:p w14:paraId="7AF28C3D" w14:textId="77777777" w:rsidR="00937361" w:rsidRPr="00282418" w:rsidRDefault="00937361" w:rsidP="00937361">
      <w:pPr>
        <w:spacing w:line="360" w:lineRule="auto"/>
        <w:ind w:left="263" w:right="27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24F116" wp14:editId="4DDDEF12">
            <wp:extent cx="6057265" cy="8047355"/>
            <wp:effectExtent l="0" t="0" r="635" b="0"/>
            <wp:docPr id="30" name="Рисунок 30" descr="Зображення, що містить схема, Креслення, План, схематичний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Зображення, що містить схема, Креслення, План, схематичний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804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B0A54" w14:textId="77777777" w:rsidR="00937361" w:rsidRDefault="00937361" w:rsidP="00937361">
      <w:pPr>
        <w:rPr>
          <w:lang w:val="uk-UA"/>
        </w:rPr>
      </w:pPr>
      <w:r>
        <w:rPr>
          <w:lang w:val="uk-UA"/>
        </w:rPr>
        <w:t>*</w:t>
      </w:r>
      <w:r w:rsidRPr="00EC0F66">
        <w:rPr>
          <w:lang w:val="uk-UA"/>
        </w:rPr>
        <w:t>За вимогою замовника електрична схема може бути змінена відповідно його потреб</w:t>
      </w:r>
      <w:r>
        <w:rPr>
          <w:lang w:val="uk-UA"/>
        </w:rPr>
        <w:t>.</w:t>
      </w:r>
    </w:p>
    <w:p w14:paraId="4AC81BCC" w14:textId="77777777" w:rsidR="00937361" w:rsidRDefault="00937361" w:rsidP="00937361">
      <w:pPr>
        <w:spacing w:line="360" w:lineRule="auto"/>
        <w:ind w:left="263" w:right="272"/>
        <w:rPr>
          <w:rFonts w:ascii="Arial" w:hAnsi="Arial" w:cs="Arial"/>
        </w:rPr>
      </w:pPr>
    </w:p>
    <w:p w14:paraId="74D047FB" w14:textId="73760C1A" w:rsidR="001D0ACC" w:rsidRDefault="001D0ACC"/>
    <w:sectPr w:rsidR="001D0ACC" w:rsidSect="0093736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EC"/>
    <w:rsid w:val="001D0ACC"/>
    <w:rsid w:val="00365BA1"/>
    <w:rsid w:val="006574EC"/>
    <w:rsid w:val="00937361"/>
    <w:rsid w:val="00A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4C885-FF99-415C-8373-FA136329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4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4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4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4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4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4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5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57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57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574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574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7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3307</Words>
  <Characters>1885</Characters>
  <Application>Microsoft Office Word</Application>
  <DocSecurity>0</DocSecurity>
  <Lines>15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Жолобайло</dc:creator>
  <cp:keywords/>
  <dc:description/>
  <cp:lastModifiedBy>Любомир Жолобайло</cp:lastModifiedBy>
  <cp:revision>2</cp:revision>
  <dcterms:created xsi:type="dcterms:W3CDTF">2024-06-27T04:58:00Z</dcterms:created>
  <dcterms:modified xsi:type="dcterms:W3CDTF">2024-06-27T05:00:00Z</dcterms:modified>
</cp:coreProperties>
</file>